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323C67">
              <w:rPr>
                <w:sz w:val="22"/>
                <w:szCs w:val="22"/>
              </w:rPr>
              <w:t>802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323C67" w:rsidP="00323C6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06</w:t>
            </w:r>
            <w:r w:rsidR="00166668" w:rsidRPr="00327C39">
              <w:rPr>
                <w:sz w:val="22"/>
                <w:szCs w:val="22"/>
              </w:rPr>
              <w:t>.</w:t>
            </w:r>
            <w:r w:rsidR="00920DF1">
              <w:rPr>
                <w:sz w:val="22"/>
                <w:szCs w:val="22"/>
                <w:lang w:val="sr-Cyrl-RS"/>
              </w:rPr>
              <w:t>0</w:t>
            </w:r>
            <w:r>
              <w:rPr>
                <w:sz w:val="22"/>
                <w:szCs w:val="22"/>
                <w:lang w:val="sr-Latn-RS"/>
              </w:rPr>
              <w:t>3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920DF1">
              <w:rPr>
                <w:sz w:val="22"/>
                <w:szCs w:val="22"/>
                <w:lang w:val="sr-Cyrl-RS"/>
              </w:rPr>
              <w:t>2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A56C1F" w:rsidRDefault="00A56C1F" w:rsidP="00871F45">
      <w:pPr>
        <w:jc w:val="both"/>
        <w:rPr>
          <w:sz w:val="22"/>
          <w:szCs w:val="22"/>
        </w:rPr>
      </w:pPr>
    </w:p>
    <w:p w:rsidR="00593695" w:rsidRPr="00A56C1F" w:rsidRDefault="00593695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93695" w:rsidRPr="00A56C1F" w:rsidRDefault="00593695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323C67" w:rsidRPr="006A5F19" w:rsidTr="002D5759">
        <w:tc>
          <w:tcPr>
            <w:tcW w:w="567" w:type="dxa"/>
            <w:vAlign w:val="center"/>
          </w:tcPr>
          <w:p w:rsidR="00323C67" w:rsidRPr="006A5F19" w:rsidRDefault="00323C67" w:rsidP="002D5759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323C67" w:rsidRPr="006A5F19" w:rsidRDefault="00323C67" w:rsidP="002D5759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323C67" w:rsidRPr="006A5F19" w:rsidRDefault="00323C67" w:rsidP="002D5759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323C67" w:rsidRPr="006A5F19" w:rsidRDefault="00323C67" w:rsidP="002D5759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23C67" w:rsidRPr="006A5F19" w:rsidRDefault="00323C67" w:rsidP="002D575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323C67" w:rsidRPr="006A5F19" w:rsidTr="002D5759">
        <w:trPr>
          <w:trHeight w:val="375"/>
        </w:trPr>
        <w:tc>
          <w:tcPr>
            <w:tcW w:w="567" w:type="dxa"/>
            <w:vMerge w:val="restart"/>
            <w:vAlign w:val="center"/>
          </w:tcPr>
          <w:p w:rsidR="00323C67" w:rsidRPr="008A6A79" w:rsidRDefault="00323C67" w:rsidP="002D5759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323C67" w:rsidRPr="005B3920" w:rsidRDefault="00323C67" w:rsidP="002D5759">
            <w:pPr>
              <w:jc w:val="center"/>
              <w:rPr>
                <w:sz w:val="22"/>
                <w:szCs w:val="22"/>
              </w:rPr>
            </w:pPr>
            <w:r w:rsidRPr="008A6A79">
              <w:rPr>
                <w:sz w:val="22"/>
                <w:szCs w:val="22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Merge w:val="restart"/>
            <w:vAlign w:val="center"/>
          </w:tcPr>
          <w:p w:rsidR="00323C67" w:rsidRDefault="00323C67" w:rsidP="002D5759">
            <w:pPr>
              <w:jc w:val="center"/>
              <w:rPr>
                <w:sz w:val="22"/>
                <w:szCs w:val="22"/>
                <w:lang w:val="sr-Cyrl-RS"/>
              </w:rPr>
            </w:pPr>
            <w:r w:rsidRPr="008A6A79"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798</w:t>
            </w:r>
            <w:r>
              <w:rPr>
                <w:sz w:val="22"/>
                <w:szCs w:val="22"/>
                <w:lang w:val="sr-Cyrl-R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03</w:t>
            </w:r>
            <w:r w:rsidRPr="008A6A79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Cyrl-RS"/>
              </w:rPr>
              <w:t>0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8A6A79">
              <w:rPr>
                <w:sz w:val="22"/>
                <w:szCs w:val="22"/>
                <w:lang w:val="sr-Cyrl-RS"/>
              </w:rPr>
              <w:t>.202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8A6A79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323C67" w:rsidRPr="008A6A79" w:rsidRDefault="00323C67" w:rsidP="002D5759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323C67" w:rsidRPr="00731A87" w:rsidRDefault="00323C67" w:rsidP="002D5759">
            <w:pPr>
              <w:rPr>
                <w:sz w:val="22"/>
                <w:szCs w:val="22"/>
              </w:rPr>
            </w:pPr>
            <w:r w:rsidRPr="00731A87">
              <w:rPr>
                <w:sz w:val="22"/>
                <w:szCs w:val="22"/>
              </w:rPr>
              <w:t xml:space="preserve">Б) Стерилизатора ST/01/02 у Служби за ортопедију са трауматологијом Опште болнице „Свети Лука“ Смедерево </w:t>
            </w:r>
          </w:p>
        </w:tc>
      </w:tr>
      <w:tr w:rsidR="00323C67" w:rsidRPr="006A5F19" w:rsidTr="002D5759">
        <w:trPr>
          <w:trHeight w:val="376"/>
        </w:trPr>
        <w:tc>
          <w:tcPr>
            <w:tcW w:w="567" w:type="dxa"/>
            <w:vMerge/>
            <w:vAlign w:val="center"/>
          </w:tcPr>
          <w:p w:rsidR="00323C67" w:rsidRDefault="00323C67" w:rsidP="002D5759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323C67" w:rsidRPr="008A6A79" w:rsidRDefault="00323C67" w:rsidP="002D5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23C67" w:rsidRPr="008A6A79" w:rsidRDefault="00323C67" w:rsidP="002D5759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33" w:type="dxa"/>
            <w:vMerge/>
            <w:vAlign w:val="center"/>
          </w:tcPr>
          <w:p w:rsidR="00323C67" w:rsidRDefault="00323C67" w:rsidP="002D5759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3686" w:type="dxa"/>
            <w:shd w:val="clear" w:color="auto" w:fill="auto"/>
          </w:tcPr>
          <w:p w:rsidR="00323C67" w:rsidRPr="00731A87" w:rsidRDefault="00323C67" w:rsidP="002D5759">
            <w:pPr>
              <w:rPr>
                <w:sz w:val="22"/>
                <w:szCs w:val="22"/>
              </w:rPr>
            </w:pPr>
            <w:r w:rsidRPr="00731A87">
              <w:rPr>
                <w:sz w:val="22"/>
                <w:szCs w:val="22"/>
              </w:rPr>
              <w:t xml:space="preserve">В) Стерилизатора 339N на одељењу гинекологије Опште болнице „Свети Лука“ Смедерево </w:t>
            </w:r>
          </w:p>
        </w:tc>
      </w:tr>
      <w:tr w:rsidR="00323C67" w:rsidRPr="006A5F19" w:rsidTr="002D5759">
        <w:trPr>
          <w:trHeight w:val="485"/>
        </w:trPr>
        <w:tc>
          <w:tcPr>
            <w:tcW w:w="567" w:type="dxa"/>
            <w:vMerge/>
            <w:vAlign w:val="center"/>
          </w:tcPr>
          <w:p w:rsidR="00323C67" w:rsidRDefault="00323C67" w:rsidP="002D5759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323C67" w:rsidRPr="008A6A79" w:rsidRDefault="00323C67" w:rsidP="002D5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23C67" w:rsidRPr="008A6A79" w:rsidRDefault="00323C67" w:rsidP="002D5759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33" w:type="dxa"/>
            <w:vMerge/>
            <w:vAlign w:val="center"/>
          </w:tcPr>
          <w:p w:rsidR="00323C67" w:rsidRDefault="00323C67" w:rsidP="002D5759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3686" w:type="dxa"/>
            <w:shd w:val="clear" w:color="auto" w:fill="auto"/>
          </w:tcPr>
          <w:p w:rsidR="00323C67" w:rsidRPr="00731A87" w:rsidRDefault="00323C67" w:rsidP="002D5759">
            <w:pPr>
              <w:rPr>
                <w:sz w:val="22"/>
                <w:szCs w:val="22"/>
              </w:rPr>
            </w:pPr>
            <w:r w:rsidRPr="00731A87">
              <w:rPr>
                <w:sz w:val="22"/>
                <w:szCs w:val="22"/>
              </w:rPr>
              <w:t xml:space="preserve">Г) Стерилизатора у превијалишту у Служби за општу хирургију Опште болнице „Свети Лука“ Смедерево </w:t>
            </w:r>
          </w:p>
        </w:tc>
      </w:tr>
      <w:tr w:rsidR="00323C67" w:rsidRPr="006A5F19" w:rsidTr="002D5759">
        <w:trPr>
          <w:trHeight w:val="5194"/>
        </w:trPr>
        <w:tc>
          <w:tcPr>
            <w:tcW w:w="567" w:type="dxa"/>
            <w:vAlign w:val="center"/>
          </w:tcPr>
          <w:p w:rsidR="00323C67" w:rsidRPr="006B1971" w:rsidRDefault="00323C67" w:rsidP="002D5759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Align w:val="center"/>
          </w:tcPr>
          <w:p w:rsidR="00323C67" w:rsidRPr="005B3920" w:rsidRDefault="00323C67" w:rsidP="002D5759">
            <w:pPr>
              <w:jc w:val="center"/>
              <w:rPr>
                <w:sz w:val="22"/>
                <w:szCs w:val="22"/>
              </w:rPr>
            </w:pPr>
            <w:r w:rsidRPr="006B1971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323C67" w:rsidRDefault="00323C67" w:rsidP="002D575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799</w:t>
            </w:r>
            <w:r w:rsidRPr="006B1971">
              <w:rPr>
                <w:sz w:val="22"/>
                <w:szCs w:val="22"/>
                <w:lang w:val="sr-Cyrl-R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03</w:t>
            </w:r>
            <w:r w:rsidRPr="006B1971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Cyrl-RS"/>
              </w:rPr>
              <w:t>0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6B1971">
              <w:rPr>
                <w:sz w:val="22"/>
                <w:szCs w:val="22"/>
                <w:lang w:val="sr-Cyrl-RS"/>
              </w:rPr>
              <w:t>.202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6B1971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Align w:val="center"/>
          </w:tcPr>
          <w:p w:rsidR="00323C67" w:rsidRPr="00170DD6" w:rsidRDefault="00323C67" w:rsidP="002D575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67" w:rsidRPr="00731A87" w:rsidRDefault="00323C67" w:rsidP="002D5759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731A87">
              <w:rPr>
                <w:sz w:val="22"/>
                <w:szCs w:val="22"/>
                <w:lang w:val="sr-Latn-RS" w:eastAsia="sr-Latn-CS"/>
              </w:rPr>
              <w:t>A)</w:t>
            </w:r>
          </w:p>
          <w:p w:rsidR="00323C67" w:rsidRPr="00731A87" w:rsidRDefault="00323C67" w:rsidP="002D5759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731A87">
              <w:rPr>
                <w:sz w:val="22"/>
                <w:szCs w:val="22"/>
                <w:lang w:val="sr-Latn-RS" w:eastAsia="sr-Latn-CS"/>
              </w:rPr>
              <w:t xml:space="preserve">- протокомера за централни довод кисеоника у реанимацији – 1 ком. у Служби за пријем и збрињавање ургентних стања Опште болнице „Свети Лука“ Смедерево </w:t>
            </w:r>
          </w:p>
          <w:p w:rsidR="00323C67" w:rsidRPr="00731A87" w:rsidRDefault="00323C67" w:rsidP="002D5759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731A87">
              <w:rPr>
                <w:sz w:val="22"/>
                <w:szCs w:val="22"/>
                <w:lang w:val="sr-Latn-RS" w:eastAsia="sr-Latn-CS"/>
              </w:rPr>
              <w:t xml:space="preserve">- протокомора – 1 ком. у Служби за пријем и збрињавање ургентних стања Опште болнице „Свети Лука“ Смедерево </w:t>
            </w:r>
          </w:p>
          <w:p w:rsidR="00323C67" w:rsidRPr="00731A87" w:rsidRDefault="00323C67" w:rsidP="002D5759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731A87">
              <w:rPr>
                <w:sz w:val="22"/>
                <w:szCs w:val="22"/>
                <w:lang w:val="sr-Latn-RS" w:eastAsia="sr-Latn-CS"/>
              </w:rPr>
              <w:t xml:space="preserve">- протокомора – 1 ком у Служби за ортопедију са трауматологијом Опште болнице „Свети Лука“ Смедерево </w:t>
            </w:r>
          </w:p>
          <w:p w:rsidR="00323C67" w:rsidRPr="00731A87" w:rsidRDefault="00323C67" w:rsidP="002D5759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731A87">
              <w:rPr>
                <w:sz w:val="22"/>
                <w:szCs w:val="22"/>
                <w:lang w:val="sr-Latn-RS" w:eastAsia="sr-Latn-CS"/>
              </w:rPr>
              <w:t xml:space="preserve">- регулатора за централни довод О2 – 1 ком у Служби за пнеумофтизиологију Опште болнице „Свети Лука“ Смедерево </w:t>
            </w:r>
          </w:p>
          <w:p w:rsidR="00323C67" w:rsidRPr="00B002C5" w:rsidRDefault="00323C67" w:rsidP="002D5759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731A87">
              <w:rPr>
                <w:sz w:val="22"/>
                <w:szCs w:val="22"/>
                <w:lang w:val="sr-Latn-RS" w:eastAsia="sr-Latn-CS"/>
              </w:rPr>
              <w:t xml:space="preserve">- протокомера – 1 ком. у Служби за неурологију Опште болнице „Свети Лука“ Смедерево </w:t>
            </w:r>
          </w:p>
        </w:tc>
      </w:tr>
    </w:tbl>
    <w:p w:rsidR="00595FF8" w:rsidRDefault="00595FF8" w:rsidP="00542D19">
      <w:pPr>
        <w:jc w:val="both"/>
        <w:rPr>
          <w:sz w:val="22"/>
          <w:szCs w:val="22"/>
        </w:rPr>
      </w:pPr>
    </w:p>
    <w:p w:rsidR="00323C67" w:rsidRDefault="00323C67" w:rsidP="00542D19">
      <w:pPr>
        <w:jc w:val="both"/>
        <w:rPr>
          <w:sz w:val="22"/>
          <w:szCs w:val="22"/>
        </w:rPr>
      </w:pPr>
    </w:p>
    <w:p w:rsidR="00323C67" w:rsidRDefault="00323C67" w:rsidP="00542D19">
      <w:pPr>
        <w:jc w:val="both"/>
        <w:rPr>
          <w:sz w:val="22"/>
          <w:szCs w:val="22"/>
        </w:rPr>
      </w:pPr>
    </w:p>
    <w:p w:rsidR="00323C67" w:rsidRDefault="00323C67" w:rsidP="00542D19">
      <w:pPr>
        <w:jc w:val="both"/>
        <w:rPr>
          <w:sz w:val="22"/>
          <w:szCs w:val="22"/>
        </w:rPr>
      </w:pPr>
    </w:p>
    <w:p w:rsidR="00920DF1" w:rsidRPr="00593695" w:rsidRDefault="00920DF1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lastRenderedPageBreak/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892201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</w:t>
      </w:r>
      <w:r w:rsidR="00892201">
        <w:rPr>
          <w:sz w:val="22"/>
          <w:szCs w:val="22"/>
          <w:lang w:val="sr-Latn-RS"/>
        </w:rPr>
        <w:t>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323C67">
        <w:rPr>
          <w:sz w:val="22"/>
          <w:szCs w:val="22"/>
        </w:rPr>
        <w:t>01</w:t>
      </w:r>
      <w:r w:rsidR="00114CD1" w:rsidRPr="00B91E97">
        <w:rPr>
          <w:sz w:val="22"/>
          <w:szCs w:val="22"/>
          <w:lang w:val="sr-Cyrl-CS"/>
        </w:rPr>
        <w:t>.</w:t>
      </w:r>
      <w:r w:rsidR="00920DF1">
        <w:rPr>
          <w:sz w:val="22"/>
          <w:szCs w:val="22"/>
          <w:lang w:val="sr-Cyrl-CS"/>
        </w:rPr>
        <w:t>0</w:t>
      </w:r>
      <w:r w:rsidR="00323C67">
        <w:rPr>
          <w:sz w:val="22"/>
          <w:szCs w:val="22"/>
          <w:lang w:val="sr-Latn-RS"/>
        </w:rPr>
        <w:t>3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920DF1">
        <w:rPr>
          <w:sz w:val="22"/>
          <w:szCs w:val="22"/>
          <w:lang w:val="sr-Cyrl-RS"/>
        </w:rPr>
        <w:t>2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323C67">
        <w:rPr>
          <w:sz w:val="22"/>
          <w:szCs w:val="22"/>
          <w:lang w:val="sr-Cyrl-RS"/>
        </w:rPr>
        <w:t>796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323C67">
        <w:rPr>
          <w:sz w:val="22"/>
          <w:szCs w:val="22"/>
          <w:lang w:val="sr-Latn-RS"/>
        </w:rPr>
        <w:t>01</w:t>
      </w:r>
      <w:r w:rsidR="009D2394">
        <w:rPr>
          <w:sz w:val="22"/>
          <w:szCs w:val="22"/>
          <w:lang w:val="sr-Latn-RS"/>
        </w:rPr>
        <w:t>.</w:t>
      </w:r>
      <w:r w:rsidR="00920DF1">
        <w:rPr>
          <w:sz w:val="22"/>
          <w:szCs w:val="22"/>
          <w:lang w:val="sr-Cyrl-RS"/>
        </w:rPr>
        <w:t>0</w:t>
      </w:r>
      <w:r w:rsidR="00323C67">
        <w:rPr>
          <w:sz w:val="22"/>
          <w:szCs w:val="22"/>
          <w:lang w:val="sr-Latn-RS"/>
        </w:rPr>
        <w:t>3</w:t>
      </w:r>
      <w:r w:rsidR="00920DF1">
        <w:rPr>
          <w:sz w:val="22"/>
          <w:szCs w:val="22"/>
          <w:lang w:val="sr-Latn-RS"/>
        </w:rPr>
        <w:t>.2022</w:t>
      </w:r>
      <w:r w:rsidR="009D2394">
        <w:rPr>
          <w:sz w:val="22"/>
          <w:szCs w:val="22"/>
          <w:lang w:val="sr-Latn-RS"/>
        </w:rPr>
        <w:t>.</w:t>
      </w:r>
      <w:r w:rsidR="006733F4">
        <w:rPr>
          <w:sz w:val="22"/>
          <w:szCs w:val="22"/>
          <w:lang w:val="sr-Cyrl-CS"/>
        </w:rPr>
        <w:t xml:space="preserve">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6</w:t>
      </w:r>
      <w:r w:rsidR="008A7614">
        <w:rPr>
          <w:sz w:val="22"/>
          <w:szCs w:val="22"/>
          <w:lang w:val="sr-Latn-RS"/>
        </w:rPr>
        <w:t xml:space="preserve"> </w:t>
      </w:r>
      <w:r w:rsidR="008A7614">
        <w:rPr>
          <w:sz w:val="22"/>
          <w:szCs w:val="22"/>
          <w:lang w:val="sr-Cyrl-RS"/>
        </w:rPr>
        <w:t>и</w:t>
      </w:r>
      <w:r w:rsidR="009D2394">
        <w:rPr>
          <w:sz w:val="22"/>
          <w:szCs w:val="22"/>
          <w:lang w:val="sr-Cyrl-RS"/>
        </w:rPr>
        <w:t xml:space="preserve"> </w:t>
      </w:r>
      <w:r w:rsidR="001D4E90">
        <w:rPr>
          <w:sz w:val="22"/>
          <w:szCs w:val="22"/>
          <w:lang w:val="sr-Cyrl-CS"/>
        </w:rPr>
        <w:t>1</w:t>
      </w:r>
      <w:r w:rsidR="00A12E26">
        <w:rPr>
          <w:sz w:val="22"/>
          <w:szCs w:val="22"/>
          <w:lang w:val="sr-Latn-RS"/>
        </w:rPr>
        <w:t>1</w:t>
      </w:r>
      <w:r w:rsidR="009D2394">
        <w:rPr>
          <w:sz w:val="22"/>
          <w:szCs w:val="22"/>
          <w:lang w:val="sr-Latn-RS"/>
        </w:rPr>
        <w:t xml:space="preserve"> </w:t>
      </w:r>
      <w:r w:rsidR="006733F4">
        <w:rPr>
          <w:sz w:val="22"/>
          <w:szCs w:val="22"/>
          <w:lang w:val="sr-Cyrl-CS"/>
        </w:rPr>
        <w:t>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323C67">
        <w:rPr>
          <w:sz w:val="22"/>
          <w:szCs w:val="22"/>
          <w:lang w:val="sr-Latn-RS"/>
        </w:rPr>
        <w:t>2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6</w:t>
      </w:r>
      <w:r w:rsidR="008A7614">
        <w:rPr>
          <w:sz w:val="22"/>
          <w:szCs w:val="22"/>
          <w:lang w:val="sr-Cyrl-CS"/>
        </w:rPr>
        <w:t xml:space="preserve"> и</w:t>
      </w:r>
      <w:r w:rsidR="00A56C1F">
        <w:rPr>
          <w:sz w:val="22"/>
          <w:szCs w:val="22"/>
          <w:lang w:val="sr-Cyrl-CS"/>
        </w:rPr>
        <w:t xml:space="preserve"> 1</w:t>
      </w:r>
      <w:r w:rsidR="00A12E26">
        <w:rPr>
          <w:sz w:val="22"/>
          <w:szCs w:val="22"/>
          <w:lang w:val="sr-Latn-RS"/>
        </w:rPr>
        <w:t>1</w:t>
      </w:r>
      <w:r w:rsidR="008A7614">
        <w:rPr>
          <w:sz w:val="22"/>
          <w:szCs w:val="22"/>
          <w:lang w:val="sr-Cyrl-RS"/>
        </w:rPr>
        <w:t>.</w:t>
      </w:r>
      <w:r w:rsidRPr="00B91E97">
        <w:rPr>
          <w:sz w:val="22"/>
          <w:szCs w:val="22"/>
          <w:lang w:val="sr-Cyrl-CS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323C67">
        <w:rPr>
          <w:sz w:val="22"/>
          <w:szCs w:val="22"/>
          <w:lang w:val="sr-Cyrl-RS"/>
        </w:rPr>
        <w:t>801</w:t>
      </w:r>
      <w:r w:rsidRPr="00B91E97">
        <w:rPr>
          <w:sz w:val="22"/>
          <w:szCs w:val="22"/>
          <w:lang w:val="sr-Cyrl-CS"/>
        </w:rPr>
        <w:t xml:space="preserve"> од </w:t>
      </w:r>
      <w:r w:rsidR="00323C67">
        <w:rPr>
          <w:sz w:val="22"/>
          <w:szCs w:val="22"/>
          <w:lang w:val="sr-Latn-RS"/>
        </w:rPr>
        <w:t>06</w:t>
      </w:r>
      <w:r w:rsidRPr="00B91E97">
        <w:rPr>
          <w:sz w:val="22"/>
          <w:szCs w:val="22"/>
          <w:lang w:val="sr-Cyrl-CS"/>
        </w:rPr>
        <w:t>.</w:t>
      </w:r>
      <w:r w:rsidR="00920DF1">
        <w:rPr>
          <w:sz w:val="22"/>
          <w:szCs w:val="22"/>
          <w:lang w:val="sr-Cyrl-CS"/>
        </w:rPr>
        <w:t>0</w:t>
      </w:r>
      <w:r w:rsidR="00323C67">
        <w:rPr>
          <w:sz w:val="22"/>
          <w:szCs w:val="22"/>
          <w:lang w:val="sr-Latn-RS"/>
        </w:rPr>
        <w:t>3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920DF1">
        <w:rPr>
          <w:sz w:val="22"/>
          <w:szCs w:val="22"/>
          <w:lang w:val="sr-Cyrl-RS"/>
        </w:rPr>
        <w:t>2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7516D0" w:rsidRPr="002E3561" w:rsidRDefault="007516D0" w:rsidP="007516D0">
      <w:pPr>
        <w:rPr>
          <w:b/>
          <w:sz w:val="22"/>
          <w:szCs w:val="22"/>
          <w:lang w:val="sr-Cyrl-CS"/>
        </w:rPr>
      </w:pPr>
    </w:p>
    <w:p w:rsidR="00323C67" w:rsidRPr="004C1AFB" w:rsidRDefault="00323C67" w:rsidP="00323C67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323C67" w:rsidRPr="008878E6" w:rsidRDefault="00323C67" w:rsidP="00323C67">
      <w:pPr>
        <w:ind w:firstLine="426"/>
        <w:jc w:val="both"/>
        <w:rPr>
          <w:sz w:val="22"/>
          <w:szCs w:val="22"/>
          <w:lang w:val="sr-Cyrl-CS"/>
        </w:rPr>
      </w:pPr>
      <w:r w:rsidRPr="004C1AFB">
        <w:rPr>
          <w:sz w:val="22"/>
          <w:szCs w:val="22"/>
        </w:rPr>
        <w:t>Набавка</w:t>
      </w:r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796</w:t>
      </w:r>
      <w:r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  <w:lang w:val="sr-Latn-RS"/>
        </w:rPr>
        <w:t>01</w:t>
      </w:r>
      <w:r>
        <w:rPr>
          <w:sz w:val="22"/>
          <w:szCs w:val="22"/>
          <w:lang w:val="sr-Cyrl-CS"/>
        </w:rPr>
        <w:t>.0</w:t>
      </w:r>
      <w:r>
        <w:rPr>
          <w:sz w:val="22"/>
          <w:szCs w:val="22"/>
          <w:lang w:val="sr-Latn-RS"/>
        </w:rPr>
        <w:t>3</w:t>
      </w:r>
      <w:r w:rsidRPr="00333C37">
        <w:rPr>
          <w:sz w:val="22"/>
          <w:szCs w:val="22"/>
          <w:lang w:val="sr-Cyrl-CS"/>
        </w:rPr>
        <w:t>.202</w:t>
      </w:r>
      <w:r>
        <w:rPr>
          <w:sz w:val="22"/>
          <w:szCs w:val="22"/>
          <w:lang w:val="sr-Latn-RS"/>
        </w:rPr>
        <w:t>3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323C67" w:rsidRPr="00731A87" w:rsidRDefault="00323C67" w:rsidP="00323C67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731A87">
        <w:rPr>
          <w:rFonts w:eastAsia="Calibri"/>
          <w:sz w:val="22"/>
          <w:szCs w:val="22"/>
          <w:lang w:val="sr-Latn-RS"/>
        </w:rPr>
        <w:t>1</w:t>
      </w:r>
      <w:r w:rsidRPr="00731A87">
        <w:rPr>
          <w:rFonts w:eastAsia="Calibri"/>
          <w:sz w:val="22"/>
          <w:szCs w:val="22"/>
          <w:lang w:val="sr-Cyrl-CS"/>
        </w:rPr>
        <w:t xml:space="preserve">) По закљученом оквирном споразуму бр. </w:t>
      </w:r>
      <w:r w:rsidRPr="00731A87">
        <w:rPr>
          <w:rFonts w:eastAsia="Calibri"/>
          <w:sz w:val="22"/>
          <w:szCs w:val="22"/>
          <w:lang w:val="sr-Cyrl-RS"/>
        </w:rPr>
        <w:t>8-2020-12-41 од 16.09.2020.</w:t>
      </w:r>
      <w:r w:rsidRPr="00731A87">
        <w:rPr>
          <w:rFonts w:eastAsia="Calibri"/>
          <w:sz w:val="22"/>
          <w:szCs w:val="22"/>
          <w:lang w:val="sr-Latn-CS"/>
        </w:rPr>
        <w:t xml:space="preserve"> </w:t>
      </w:r>
      <w:r w:rsidRPr="00731A87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731A87">
        <w:rPr>
          <w:rFonts w:eastAsia="Calibri"/>
          <w:sz w:val="22"/>
          <w:szCs w:val="22"/>
          <w:lang w:val="sr-Cyrl-RS"/>
        </w:rPr>
        <w:t>11</w:t>
      </w:r>
      <w:r w:rsidRPr="00731A87">
        <w:rPr>
          <w:rFonts w:eastAsia="Calibri"/>
          <w:sz w:val="22"/>
          <w:szCs w:val="22"/>
          <w:lang w:val="sr-Cyrl-CS"/>
        </w:rPr>
        <w:t xml:space="preserve"> - Опрема за терапију кисеоником, за поправку/сервис:</w:t>
      </w:r>
      <w:r w:rsidRPr="00731A87">
        <w:rPr>
          <w:rFonts w:eastAsia="Calibri"/>
          <w:sz w:val="22"/>
          <w:szCs w:val="22"/>
          <w:lang w:val="sr-Cyrl-CS"/>
        </w:rPr>
        <w:tab/>
      </w:r>
    </w:p>
    <w:p w:rsidR="00323C67" w:rsidRPr="00731A87" w:rsidRDefault="00323C67" w:rsidP="00323C67">
      <w:pPr>
        <w:ind w:firstLine="1440"/>
        <w:jc w:val="both"/>
        <w:rPr>
          <w:rFonts w:eastAsia="Calibri"/>
          <w:sz w:val="22"/>
          <w:szCs w:val="22"/>
          <w:lang w:val="sr-Cyrl-RS"/>
        </w:rPr>
      </w:pPr>
      <w:r w:rsidRPr="00731A87">
        <w:rPr>
          <w:rFonts w:eastAsia="Calibri"/>
          <w:sz w:val="22"/>
          <w:szCs w:val="22"/>
          <w:lang w:val="sr-Latn-RS"/>
        </w:rPr>
        <w:t>A</w:t>
      </w:r>
      <w:r w:rsidRPr="00731A87">
        <w:rPr>
          <w:rFonts w:eastAsia="Calibri"/>
          <w:sz w:val="22"/>
          <w:szCs w:val="22"/>
          <w:lang w:val="sr-Cyrl-CS"/>
        </w:rPr>
        <w:t xml:space="preserve">) </w:t>
      </w:r>
    </w:p>
    <w:p w:rsidR="00323C67" w:rsidRPr="00731A87" w:rsidRDefault="00323C67" w:rsidP="00323C67">
      <w:pPr>
        <w:ind w:firstLine="1440"/>
        <w:jc w:val="both"/>
        <w:rPr>
          <w:rFonts w:eastAsia="Calibri"/>
          <w:sz w:val="22"/>
          <w:szCs w:val="22"/>
          <w:lang w:val="sr-Cyrl-CS"/>
        </w:rPr>
      </w:pPr>
      <w:r w:rsidRPr="00731A87">
        <w:rPr>
          <w:rFonts w:eastAsia="Calibri"/>
          <w:sz w:val="22"/>
          <w:szCs w:val="22"/>
          <w:lang w:val="sr-Cyrl-RS"/>
        </w:rPr>
        <w:t xml:space="preserve"> </w:t>
      </w:r>
      <w:r w:rsidRPr="00731A87">
        <w:rPr>
          <w:rFonts w:eastAsia="Calibri"/>
          <w:sz w:val="22"/>
          <w:szCs w:val="22"/>
          <w:lang w:val="sr-Latn-RS"/>
        </w:rPr>
        <w:t>- протокомер</w:t>
      </w:r>
      <w:r w:rsidRPr="00731A87">
        <w:rPr>
          <w:rFonts w:eastAsia="Calibri"/>
          <w:sz w:val="22"/>
          <w:szCs w:val="22"/>
          <w:lang w:val="sr-Cyrl-RS"/>
        </w:rPr>
        <w:t>а</w:t>
      </w:r>
      <w:r w:rsidRPr="00731A87">
        <w:rPr>
          <w:rFonts w:eastAsia="Calibri"/>
          <w:sz w:val="22"/>
          <w:szCs w:val="22"/>
          <w:lang w:val="sr-Latn-RS"/>
        </w:rPr>
        <w:t xml:space="preserve"> за централни довод кисеоника</w:t>
      </w:r>
      <w:r w:rsidRPr="00731A87">
        <w:rPr>
          <w:rFonts w:eastAsia="Calibri"/>
          <w:sz w:val="22"/>
          <w:szCs w:val="22"/>
          <w:lang w:val="sr-Cyrl-RS"/>
        </w:rPr>
        <w:t xml:space="preserve"> у реанимацији – 1 ком.</w:t>
      </w:r>
      <w:r w:rsidRPr="00731A87">
        <w:rPr>
          <w:rFonts w:eastAsia="Calibri"/>
          <w:sz w:val="22"/>
          <w:szCs w:val="22"/>
          <w:lang w:val="sr-Cyrl-CS"/>
        </w:rPr>
        <w:t xml:space="preserve"> у Служби за пријем и збрињавање ургентних стања Опште болнице „Свети Лука“ Смедерево (налог бр. 4100/155/2022 од 01.03.2023.), опис квара техничке службе Опште болнице „Свети Лука“ Смедерево: потребно је поправити регилатор литраже и замена распрскивача филтера</w:t>
      </w:r>
    </w:p>
    <w:p w:rsidR="00323C67" w:rsidRPr="00731A87" w:rsidRDefault="00323C67" w:rsidP="00323C67">
      <w:pPr>
        <w:ind w:firstLine="1440"/>
        <w:jc w:val="both"/>
        <w:rPr>
          <w:rFonts w:eastAsia="Calibri"/>
          <w:sz w:val="22"/>
          <w:szCs w:val="22"/>
          <w:lang w:val="sr-Cyrl-CS"/>
        </w:rPr>
      </w:pPr>
      <w:r w:rsidRPr="00731A87">
        <w:rPr>
          <w:rFonts w:eastAsia="Calibri"/>
          <w:sz w:val="22"/>
          <w:szCs w:val="22"/>
          <w:lang w:val="sr-Cyrl-CS"/>
        </w:rPr>
        <w:t>- протокомора – 1 ком. у Служби за пријем и збрињавање ургентних стања Опште болнице „Свети Лука“ Смедерево (налог бр. 4100/049/2023 од 01.03.2023.), опис квара техничке службе Опште болнице „Свети Лука“ Смедерево: потребно замена распрскивача и вентила литраже</w:t>
      </w:r>
    </w:p>
    <w:p w:rsidR="00323C67" w:rsidRPr="00731A87" w:rsidRDefault="00323C67" w:rsidP="00323C67">
      <w:pPr>
        <w:ind w:firstLine="1440"/>
        <w:jc w:val="both"/>
        <w:rPr>
          <w:rFonts w:eastAsia="Calibri"/>
          <w:sz w:val="22"/>
          <w:szCs w:val="22"/>
          <w:lang w:val="sr-Cyrl-CS"/>
        </w:rPr>
      </w:pPr>
      <w:r w:rsidRPr="00731A87">
        <w:rPr>
          <w:rFonts w:eastAsia="Calibri"/>
          <w:sz w:val="22"/>
          <w:szCs w:val="22"/>
          <w:lang w:val="sr-Cyrl-CS"/>
        </w:rPr>
        <w:t>- протокомора – 1 ком у Служби за ортопедију са трауматологијом Опште болнице „Свети Лука“ Смедерево (налог бр. 2200/030/2023 од 01.03.2023.), опис квара техничке службе Опште болнице „Свети Лука“ Смедерево: потребно замена распрскивача и вентила литраже као и замена манометра.</w:t>
      </w:r>
    </w:p>
    <w:p w:rsidR="00323C67" w:rsidRPr="00731A87" w:rsidRDefault="00323C67" w:rsidP="00323C67">
      <w:pPr>
        <w:ind w:firstLine="1440"/>
        <w:jc w:val="both"/>
        <w:rPr>
          <w:rFonts w:eastAsia="Calibri"/>
          <w:sz w:val="22"/>
          <w:szCs w:val="22"/>
          <w:lang w:val="sr-Cyrl-CS"/>
        </w:rPr>
      </w:pPr>
      <w:r w:rsidRPr="00731A87">
        <w:rPr>
          <w:rFonts w:eastAsia="Calibri"/>
          <w:sz w:val="22"/>
          <w:szCs w:val="22"/>
          <w:lang w:val="sr-Cyrl-CS"/>
        </w:rPr>
        <w:t>- протокомора – 1 ком у Служби за ортопедију са трауматологијом Опште болнице „Свети Лука“ Смедерево (налог бр. 2200/025/2023 од 01.03.2023.), опис квара техничке службе Опште болнице „Свети Лука“ Смедерево: потребно замена распрскивача и замена манометра.</w:t>
      </w:r>
    </w:p>
    <w:p w:rsidR="00323C67" w:rsidRPr="00731A87" w:rsidRDefault="00323C67" w:rsidP="00323C67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731A87">
        <w:rPr>
          <w:rFonts w:eastAsia="Calibri"/>
          <w:sz w:val="22"/>
          <w:szCs w:val="22"/>
          <w:lang w:val="sr-Cyrl-CS"/>
        </w:rPr>
        <w:t>- регулатора за централни довод О2 – 1 ком у Служби за пнеумофтизиологију Опште болнице „Свети Лука“ Смедерево (налог бр. 1200/049/2022 од 08.02.2023.), опис квара техничке службе Опште болнице „Свети Лука“ Смедерево: поломљена на споју дела за дестиловану воду и самог манометра.</w:t>
      </w:r>
    </w:p>
    <w:p w:rsidR="00323C67" w:rsidRPr="00731A87" w:rsidRDefault="00323C67" w:rsidP="00323C67">
      <w:pPr>
        <w:ind w:firstLine="1429"/>
        <w:rPr>
          <w:rFonts w:eastAsia="Calibri"/>
          <w:sz w:val="22"/>
          <w:szCs w:val="22"/>
          <w:lang w:val="sr-Cyrl-CS"/>
        </w:rPr>
      </w:pPr>
      <w:r w:rsidRPr="00731A87">
        <w:rPr>
          <w:rFonts w:eastAsia="Calibri"/>
          <w:sz w:val="22"/>
          <w:szCs w:val="22"/>
          <w:lang w:val="sr-Cyrl-CS"/>
        </w:rPr>
        <w:t>- протокомера – 1 ком. у Служби за неурологију Опште болнице „Свети Лука“ Смедерево (налог бр. 1300/001/2023 од 08.02.2023.), опис квара техничке службе Опште болнице „Свети Лука“ Смедерево: потребна замена капе мерне цеви.</w:t>
      </w:r>
    </w:p>
    <w:p w:rsidR="00323C67" w:rsidRPr="00731A87" w:rsidRDefault="00323C67" w:rsidP="00323C67">
      <w:pPr>
        <w:spacing w:after="200" w:line="276" w:lineRule="auto"/>
        <w:rPr>
          <w:rFonts w:eastAsia="Calibri"/>
          <w:sz w:val="22"/>
          <w:szCs w:val="22"/>
          <w:lang w:val="sr-Cyrl-CS"/>
        </w:rPr>
      </w:pPr>
      <w:r w:rsidRPr="00731A87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11:</w:t>
      </w:r>
      <w:r w:rsidRPr="00731A87">
        <w:rPr>
          <w:rFonts w:eastAsia="Calibri"/>
          <w:sz w:val="22"/>
          <w:szCs w:val="22"/>
          <w:lang w:val="sr-Cyrl-CS"/>
        </w:rPr>
        <w:t xml:space="preserve"> „Medisal“ d.o.o. Београд, „Hapel“ d.o.o. Београд, „Neostom“ Београд, ,,Arteho“ Београд.</w:t>
      </w:r>
    </w:p>
    <w:p w:rsidR="00323C67" w:rsidRPr="00731A87" w:rsidRDefault="00323C67" w:rsidP="00323C67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731A87">
        <w:rPr>
          <w:rFonts w:eastAsia="Calibri"/>
          <w:sz w:val="22"/>
          <w:szCs w:val="22"/>
          <w:lang w:val="sr-Cyrl-CS"/>
        </w:rPr>
        <w:t xml:space="preserve">2) По закљученом оквирном споразуму бр. </w:t>
      </w:r>
      <w:r w:rsidRPr="00731A87">
        <w:rPr>
          <w:rFonts w:eastAsia="Calibri"/>
          <w:sz w:val="22"/>
          <w:szCs w:val="22"/>
          <w:lang w:val="sr-Latn-CS"/>
        </w:rPr>
        <w:t>8-20</w:t>
      </w:r>
      <w:r w:rsidRPr="00731A87">
        <w:rPr>
          <w:rFonts w:eastAsia="Calibri"/>
          <w:sz w:val="22"/>
          <w:szCs w:val="22"/>
          <w:lang w:val="sr-Cyrl-RS"/>
        </w:rPr>
        <w:t>20</w:t>
      </w:r>
      <w:r w:rsidRPr="00731A87">
        <w:rPr>
          <w:rFonts w:eastAsia="Calibri"/>
          <w:sz w:val="22"/>
          <w:szCs w:val="22"/>
          <w:lang w:val="sr-Latn-CS"/>
        </w:rPr>
        <w:t>-</w:t>
      </w:r>
      <w:r w:rsidRPr="00731A87">
        <w:rPr>
          <w:rFonts w:eastAsia="Calibri"/>
          <w:sz w:val="22"/>
          <w:szCs w:val="22"/>
          <w:lang w:val="sr-Cyrl-RS"/>
        </w:rPr>
        <w:t>12</w:t>
      </w:r>
      <w:r w:rsidRPr="00731A87">
        <w:rPr>
          <w:rFonts w:eastAsia="Calibri"/>
          <w:sz w:val="22"/>
          <w:szCs w:val="22"/>
          <w:lang w:val="sr-Latn-CS"/>
        </w:rPr>
        <w:t>-</w:t>
      </w:r>
      <w:r w:rsidRPr="00731A87">
        <w:rPr>
          <w:rFonts w:eastAsia="Calibri"/>
          <w:sz w:val="22"/>
          <w:szCs w:val="22"/>
          <w:lang w:val="sr-Cyrl-RS"/>
        </w:rPr>
        <w:t>36</w:t>
      </w:r>
      <w:r w:rsidRPr="00731A87">
        <w:rPr>
          <w:rFonts w:eastAsia="Calibri"/>
          <w:sz w:val="22"/>
          <w:szCs w:val="22"/>
          <w:lang w:val="sr-Latn-CS"/>
        </w:rPr>
        <w:t xml:space="preserve"> </w:t>
      </w:r>
      <w:r w:rsidRPr="00731A87">
        <w:rPr>
          <w:rFonts w:eastAsia="Calibri"/>
          <w:sz w:val="22"/>
          <w:szCs w:val="22"/>
          <w:lang w:val="sr-Cyrl-CS"/>
        </w:rPr>
        <w:t>од 07</w:t>
      </w:r>
      <w:r w:rsidRPr="00731A87">
        <w:rPr>
          <w:rFonts w:eastAsia="Calibri"/>
          <w:sz w:val="22"/>
          <w:szCs w:val="22"/>
          <w:lang w:val="sr-Latn-CS"/>
        </w:rPr>
        <w:t>.</w:t>
      </w:r>
      <w:r w:rsidRPr="00731A87">
        <w:rPr>
          <w:rFonts w:eastAsia="Calibri"/>
          <w:sz w:val="22"/>
          <w:szCs w:val="22"/>
          <w:lang w:val="sr-Cyrl-RS"/>
        </w:rPr>
        <w:t>10</w:t>
      </w:r>
      <w:r w:rsidRPr="00731A87">
        <w:rPr>
          <w:rFonts w:eastAsia="Calibri"/>
          <w:sz w:val="22"/>
          <w:szCs w:val="22"/>
          <w:lang w:val="sr-Latn-CS"/>
        </w:rPr>
        <w:t>.20</w:t>
      </w:r>
      <w:r w:rsidRPr="00731A87">
        <w:rPr>
          <w:rFonts w:eastAsia="Calibri"/>
          <w:sz w:val="22"/>
          <w:szCs w:val="22"/>
          <w:lang w:val="sr-Cyrl-RS"/>
        </w:rPr>
        <w:t>20</w:t>
      </w:r>
      <w:r w:rsidRPr="00731A87">
        <w:rPr>
          <w:rFonts w:eastAsia="Calibri"/>
          <w:sz w:val="22"/>
          <w:szCs w:val="22"/>
          <w:lang w:val="sr-Latn-CS"/>
        </w:rPr>
        <w:t xml:space="preserve">. </w:t>
      </w:r>
      <w:r w:rsidRPr="00731A87">
        <w:rPr>
          <w:rFonts w:eastAsia="Calibri"/>
          <w:sz w:val="22"/>
          <w:szCs w:val="22"/>
          <w:lang w:val="sr-Cyrl-CS"/>
        </w:rPr>
        <w:t>године, за партију 6 - Опрема за стерилизацију, за поправку/сервис:</w:t>
      </w:r>
      <w:r w:rsidRPr="00731A87">
        <w:rPr>
          <w:rFonts w:eastAsia="Calibri"/>
          <w:sz w:val="22"/>
          <w:szCs w:val="22"/>
          <w:lang w:val="sr-Cyrl-CS"/>
        </w:rPr>
        <w:tab/>
      </w:r>
    </w:p>
    <w:p w:rsidR="00323C67" w:rsidRPr="00731A87" w:rsidRDefault="00323C67" w:rsidP="00323C67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731A87">
        <w:rPr>
          <w:rFonts w:eastAsia="Calibri"/>
          <w:sz w:val="22"/>
          <w:szCs w:val="22"/>
          <w:lang w:val="sr-Cyrl-RS"/>
        </w:rPr>
        <w:t>Б</w:t>
      </w:r>
      <w:r w:rsidRPr="00731A87">
        <w:rPr>
          <w:rFonts w:eastAsia="Calibri"/>
          <w:sz w:val="22"/>
          <w:szCs w:val="22"/>
          <w:lang w:val="sr-Cyrl-CS"/>
        </w:rPr>
        <w:t xml:space="preserve">) Стерилизатора </w:t>
      </w:r>
      <w:r w:rsidRPr="00731A87">
        <w:rPr>
          <w:rFonts w:eastAsia="Calibri"/>
          <w:sz w:val="22"/>
          <w:szCs w:val="22"/>
          <w:lang w:val="sr-Latn-RS"/>
        </w:rPr>
        <w:t xml:space="preserve">ST/01/02 </w:t>
      </w:r>
      <w:r w:rsidRPr="00731A87">
        <w:rPr>
          <w:rFonts w:eastAsia="Calibri"/>
          <w:sz w:val="22"/>
          <w:szCs w:val="22"/>
          <w:lang w:val="sr-Cyrl-CS"/>
        </w:rPr>
        <w:t>у Служби за ортопедију са трауматологијом Опште болнице „Свети Лука“ Смедерево (налог бр. 2200/024/2023 од 01.03.2023.), опис квара техничке службе Опште болнице „Свети Лука“ Смедерево:</w:t>
      </w:r>
      <w:r w:rsidRPr="00731A87">
        <w:rPr>
          <w:rFonts w:eastAsia="Calibri"/>
          <w:sz w:val="22"/>
          <w:szCs w:val="22"/>
          <w:lang w:val="sr-Latn-RS"/>
        </w:rPr>
        <w:t xml:space="preserve"> не ради вентилатор</w:t>
      </w:r>
      <w:r w:rsidRPr="00731A87">
        <w:rPr>
          <w:rFonts w:eastAsia="Calibri"/>
          <w:sz w:val="22"/>
          <w:szCs w:val="22"/>
          <w:lang w:val="sr-Cyrl-CS"/>
        </w:rPr>
        <w:t>.</w:t>
      </w:r>
    </w:p>
    <w:p w:rsidR="00323C67" w:rsidRPr="00731A87" w:rsidRDefault="00323C67" w:rsidP="00323C67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731A87">
        <w:rPr>
          <w:rFonts w:eastAsia="Calibri"/>
          <w:sz w:val="22"/>
          <w:szCs w:val="22"/>
          <w:lang w:val="sr-Cyrl-CS"/>
        </w:rPr>
        <w:t>В) Стерилизатора 339</w:t>
      </w:r>
      <w:r w:rsidRPr="00731A87">
        <w:rPr>
          <w:rFonts w:eastAsia="Calibri"/>
          <w:sz w:val="22"/>
          <w:szCs w:val="22"/>
          <w:lang w:val="sr-Latn-RS"/>
        </w:rPr>
        <w:t>N</w:t>
      </w:r>
      <w:r w:rsidRPr="00731A87">
        <w:rPr>
          <w:rFonts w:eastAsia="Calibri"/>
          <w:sz w:val="22"/>
          <w:szCs w:val="22"/>
          <w:lang w:val="sr-Cyrl-CS"/>
        </w:rPr>
        <w:t xml:space="preserve"> на одељењу гинекологије Опште болнице „Свети Лука“ Смедерево (налог бр. 3210/169/2022 од 28.02.2023.), опис квара техничке службе Опште болнице „Свети Лука“ Смедерево: цури вода.</w:t>
      </w:r>
    </w:p>
    <w:p w:rsidR="00323C67" w:rsidRPr="00731A87" w:rsidRDefault="00323C67" w:rsidP="00323C67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731A87">
        <w:rPr>
          <w:rFonts w:eastAsia="Calibri"/>
          <w:sz w:val="22"/>
          <w:szCs w:val="22"/>
          <w:lang w:val="sr-Cyrl-CS"/>
        </w:rPr>
        <w:lastRenderedPageBreak/>
        <w:t>Г) Стерилизатора у превијалишту у Служби за општу хирургију Опште болнице „Свети Лука“ Смедерево (налог бр. 2100/008/2023 од 08.02.2023.), опис квара техничке службе Опште болнице „Свети Лука“ Смедерево: не постиже задату температуру.</w:t>
      </w:r>
    </w:p>
    <w:p w:rsidR="00323C67" w:rsidRPr="00731A87" w:rsidRDefault="00323C67" w:rsidP="00323C67">
      <w:pPr>
        <w:jc w:val="both"/>
        <w:rPr>
          <w:rFonts w:eastAsia="Calibri"/>
          <w:sz w:val="22"/>
          <w:szCs w:val="22"/>
          <w:lang w:val="sr-Cyrl-CS"/>
        </w:rPr>
      </w:pPr>
      <w:r w:rsidRPr="00731A87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6</w:t>
      </w:r>
      <w:r w:rsidRPr="00731A87">
        <w:rPr>
          <w:rFonts w:eastAsia="Calibri"/>
          <w:sz w:val="22"/>
          <w:szCs w:val="22"/>
          <w:lang w:val="sr-Cyrl-CS"/>
        </w:rPr>
        <w:t xml:space="preserve"> </w:t>
      </w:r>
      <w:r w:rsidRPr="00731A87">
        <w:rPr>
          <w:rFonts w:eastAsia="Calibri"/>
          <w:sz w:val="22"/>
          <w:szCs w:val="22"/>
        </w:rPr>
        <w:t>„Alfa i Omega“ d.o.o. Београд</w:t>
      </w:r>
      <w:r w:rsidRPr="00731A87">
        <w:rPr>
          <w:rFonts w:eastAsia="Calibri"/>
          <w:iCs/>
          <w:sz w:val="22"/>
          <w:szCs w:val="22"/>
          <w:lang w:val="sr-Latn-RS"/>
        </w:rPr>
        <w:t>,</w:t>
      </w:r>
      <w:r w:rsidRPr="00731A87">
        <w:rPr>
          <w:rFonts w:ascii="Calibri" w:eastAsia="Calibri" w:hAnsi="Calibri"/>
          <w:sz w:val="22"/>
          <w:szCs w:val="22"/>
        </w:rPr>
        <w:t xml:space="preserve"> </w:t>
      </w:r>
      <w:r w:rsidRPr="00731A87">
        <w:rPr>
          <w:rFonts w:eastAsia="Calibri"/>
          <w:sz w:val="22"/>
          <w:szCs w:val="22"/>
        </w:rPr>
        <w:t>„С.З.Р. „Taurunum Med Active“ Добановци,</w:t>
      </w:r>
      <w:r w:rsidRPr="00731A87">
        <w:rPr>
          <w:rFonts w:eastAsia="Calibri"/>
          <w:iCs/>
          <w:sz w:val="22"/>
          <w:szCs w:val="22"/>
        </w:rPr>
        <w:t xml:space="preserve"> </w:t>
      </w:r>
      <w:r w:rsidRPr="00731A87">
        <w:rPr>
          <w:rFonts w:eastAsia="Calibri"/>
          <w:sz w:val="22"/>
          <w:szCs w:val="22"/>
        </w:rPr>
        <w:t>„Меdika Projekt“ d.o.o. Београд, ,,ПТМ“ Шабац</w:t>
      </w:r>
      <w:r w:rsidRPr="00731A87">
        <w:rPr>
          <w:rFonts w:ascii="Calibri" w:eastAsia="Calibri" w:hAnsi="Calibri"/>
          <w:sz w:val="22"/>
          <w:szCs w:val="22"/>
          <w:lang w:val="sr-Cyrl-RS"/>
        </w:rPr>
        <w:t xml:space="preserve"> </w:t>
      </w:r>
      <w:r w:rsidRPr="00731A87">
        <w:rPr>
          <w:rFonts w:eastAsia="Calibri"/>
          <w:sz w:val="22"/>
          <w:szCs w:val="22"/>
          <w:lang w:val="sr-Cyrl-RS"/>
        </w:rPr>
        <w:t xml:space="preserve">и </w:t>
      </w:r>
      <w:r w:rsidRPr="00731A87">
        <w:rPr>
          <w:rFonts w:eastAsia="Calibri"/>
          <w:sz w:val="22"/>
          <w:szCs w:val="22"/>
        </w:rPr>
        <w:t>,,Arteho“ Београд</w:t>
      </w:r>
    </w:p>
    <w:p w:rsidR="00323C67" w:rsidRPr="007F2E22" w:rsidRDefault="00323C67" w:rsidP="00323C67">
      <w:pPr>
        <w:jc w:val="both"/>
        <w:rPr>
          <w:sz w:val="22"/>
          <w:szCs w:val="22"/>
          <w:lang w:val="sr-Cyrl-RS"/>
        </w:rPr>
      </w:pPr>
    </w:p>
    <w:p w:rsidR="00323C67" w:rsidRDefault="00323C67" w:rsidP="00323C67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7"/>
        <w:gridCol w:w="1639"/>
      </w:tblGrid>
      <w:tr w:rsidR="00323C67" w:rsidRPr="00731A87" w:rsidTr="002D5759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67" w:rsidRPr="00731A87" w:rsidRDefault="00323C67" w:rsidP="002D5759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731A87">
              <w:rPr>
                <w:sz w:val="22"/>
                <w:szCs w:val="22"/>
                <w:lang w:val="sr-Cyrl-CS" w:eastAsia="sr-Latn-CS"/>
              </w:rPr>
              <w:t>Р.</w:t>
            </w:r>
            <w:r w:rsidRPr="00731A87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731A87">
              <w:rPr>
                <w:sz w:val="22"/>
                <w:szCs w:val="22"/>
                <w:lang w:val="sr-Cyrl-CS" w:eastAsia="sr-Latn-CS"/>
              </w:rPr>
              <w:t>бр.</w:t>
            </w:r>
            <w:r w:rsidRPr="00731A87">
              <w:rPr>
                <w:sz w:val="22"/>
                <w:szCs w:val="22"/>
                <w:lang w:val="sr-Latn-CS" w:eastAsia="sr-Latn-CS"/>
              </w:rPr>
              <w:t> </w:t>
            </w:r>
          </w:p>
          <w:p w:rsidR="00323C67" w:rsidRPr="00731A87" w:rsidRDefault="00323C67" w:rsidP="002D5759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731A87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67" w:rsidRPr="00731A87" w:rsidRDefault="00323C67" w:rsidP="002D5759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731A87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67" w:rsidRPr="00731A87" w:rsidRDefault="00323C67" w:rsidP="002D5759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731A87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731A87">
              <w:rPr>
                <w:sz w:val="22"/>
                <w:szCs w:val="22"/>
                <w:lang w:val="sr-Latn-CS" w:eastAsia="sr-Latn-CS"/>
              </w:rPr>
              <w:t>.</w:t>
            </w:r>
            <w:r w:rsidRPr="00731A87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323C67" w:rsidRPr="00731A87" w:rsidTr="002D5759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C67" w:rsidRPr="00731A87" w:rsidRDefault="00323C67" w:rsidP="002D5759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731A87">
              <w:rPr>
                <w:b/>
                <w:sz w:val="22"/>
                <w:szCs w:val="22"/>
                <w:lang w:val="sr-Latn-RS" w:eastAsia="sr-Latn-CS"/>
              </w:rPr>
              <w:t>6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3C67" w:rsidRPr="00731A87" w:rsidRDefault="00323C67" w:rsidP="002D5759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731A87">
              <w:rPr>
                <w:b/>
                <w:sz w:val="22"/>
                <w:szCs w:val="22"/>
                <w:lang w:val="sr-Cyrl-CS" w:eastAsia="sr-Latn-CS"/>
              </w:rPr>
              <w:t>Опрема за стерилизацију</w:t>
            </w:r>
          </w:p>
        </w:tc>
      </w:tr>
      <w:tr w:rsidR="00323C67" w:rsidRPr="00731A87" w:rsidTr="002D5759">
        <w:trPr>
          <w:trHeight w:val="177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C67" w:rsidRPr="00731A87" w:rsidRDefault="00323C67" w:rsidP="002D5759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67" w:rsidRPr="00731A87" w:rsidRDefault="00323C67" w:rsidP="002D5759">
            <w:pPr>
              <w:rPr>
                <w:sz w:val="22"/>
                <w:szCs w:val="22"/>
                <w:lang w:val="sr-Cyrl-CS" w:eastAsia="sr-Latn-CS"/>
              </w:rPr>
            </w:pPr>
            <w:r w:rsidRPr="00731A87">
              <w:rPr>
                <w:sz w:val="22"/>
                <w:szCs w:val="22"/>
                <w:lang w:val="sr-Cyrl-CS" w:eastAsia="sr-Latn-CS"/>
              </w:rPr>
              <w:t xml:space="preserve">Б) Стерилизатора ST/01/02 у Служби за ортопедију са трауматологијом Опште болнице „Свети Лука“ Смедерево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C67" w:rsidRPr="00731A87" w:rsidRDefault="00323C67" w:rsidP="002D5759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12.000,00</w:t>
            </w:r>
          </w:p>
        </w:tc>
      </w:tr>
      <w:tr w:rsidR="00323C67" w:rsidRPr="00731A87" w:rsidTr="002D5759">
        <w:trPr>
          <w:trHeight w:val="313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C67" w:rsidRPr="00731A87" w:rsidRDefault="00323C67" w:rsidP="002D5759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67" w:rsidRPr="00731A87" w:rsidRDefault="00323C67" w:rsidP="002D5759">
            <w:pPr>
              <w:rPr>
                <w:sz w:val="22"/>
                <w:szCs w:val="22"/>
                <w:lang w:val="sr-Cyrl-CS" w:eastAsia="sr-Latn-CS"/>
              </w:rPr>
            </w:pPr>
            <w:r w:rsidRPr="00731A87">
              <w:rPr>
                <w:sz w:val="22"/>
                <w:szCs w:val="22"/>
                <w:lang w:val="sr-Cyrl-CS" w:eastAsia="sr-Latn-CS"/>
              </w:rPr>
              <w:t xml:space="preserve">В) Стерилизатора 339N на одељењу гинекологије Опште болнице „Свети Лука“ Смедерево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C67" w:rsidRPr="00731A87" w:rsidRDefault="00323C67" w:rsidP="002D5759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62.000,00</w:t>
            </w:r>
          </w:p>
        </w:tc>
      </w:tr>
      <w:tr w:rsidR="00323C67" w:rsidRPr="00731A87" w:rsidTr="002D5759">
        <w:trPr>
          <w:trHeight w:val="516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C67" w:rsidRPr="00731A87" w:rsidRDefault="00323C67" w:rsidP="002D5759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C67" w:rsidRPr="00731A87" w:rsidRDefault="00323C67" w:rsidP="002D5759">
            <w:pPr>
              <w:rPr>
                <w:sz w:val="22"/>
                <w:szCs w:val="22"/>
                <w:lang w:val="sr-Cyrl-CS" w:eastAsia="sr-Latn-CS"/>
              </w:rPr>
            </w:pPr>
            <w:r w:rsidRPr="00731A87">
              <w:rPr>
                <w:sz w:val="22"/>
                <w:szCs w:val="22"/>
                <w:lang w:val="sr-Cyrl-CS" w:eastAsia="sr-Latn-CS"/>
              </w:rPr>
              <w:t xml:space="preserve">Г) Стерилизатора у превијалишту у Служби за општу хирургију Опште болнице „Свети Лука“ Смедерево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C67" w:rsidRPr="00731A87" w:rsidRDefault="00323C67" w:rsidP="002D5759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30.000,00</w:t>
            </w:r>
          </w:p>
        </w:tc>
      </w:tr>
      <w:tr w:rsidR="00323C67" w:rsidRPr="00731A87" w:rsidTr="002D5759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C67" w:rsidRPr="00731A87" w:rsidRDefault="00323C67" w:rsidP="002D5759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731A87">
              <w:rPr>
                <w:b/>
                <w:sz w:val="22"/>
                <w:szCs w:val="22"/>
                <w:lang w:val="sr-Latn-RS" w:eastAsia="sr-Latn-CS"/>
              </w:rPr>
              <w:t>11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3C67" w:rsidRPr="00731A87" w:rsidRDefault="00323C67" w:rsidP="002D5759">
            <w:pPr>
              <w:rPr>
                <w:sz w:val="22"/>
                <w:szCs w:val="22"/>
                <w:lang w:val="sr-Latn-RS" w:eastAsia="sr-Latn-CS"/>
              </w:rPr>
            </w:pPr>
            <w:r w:rsidRPr="00731A87">
              <w:rPr>
                <w:b/>
                <w:sz w:val="22"/>
                <w:szCs w:val="22"/>
                <w:lang w:val="sr-Latn-CS" w:eastAsia="sr-Latn-CS"/>
              </w:rPr>
              <w:t>Опрема за терапију кисеоником</w:t>
            </w:r>
          </w:p>
        </w:tc>
      </w:tr>
      <w:tr w:rsidR="00323C67" w:rsidRPr="00731A87" w:rsidTr="002D5759">
        <w:trPr>
          <w:trHeight w:val="279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C67" w:rsidRPr="00731A87" w:rsidRDefault="00323C67" w:rsidP="002D5759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67" w:rsidRPr="00731A87" w:rsidRDefault="00323C67" w:rsidP="002D5759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731A87">
              <w:rPr>
                <w:sz w:val="22"/>
                <w:szCs w:val="22"/>
                <w:lang w:val="sr-Latn-RS" w:eastAsia="sr-Latn-CS"/>
              </w:rPr>
              <w:t>A)</w:t>
            </w:r>
          </w:p>
          <w:p w:rsidR="00323C67" w:rsidRPr="00731A87" w:rsidRDefault="00323C67" w:rsidP="002D5759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731A87">
              <w:rPr>
                <w:sz w:val="22"/>
                <w:szCs w:val="22"/>
                <w:lang w:val="sr-Latn-RS" w:eastAsia="sr-Latn-CS"/>
              </w:rPr>
              <w:t xml:space="preserve">- протокомера за централни довод кисеоника у реанимацији – 1 ком. у Служби за пријем и збрињавање ургентних стања Опште болнице „Свети Лука“ Смедерево </w:t>
            </w:r>
          </w:p>
          <w:p w:rsidR="00323C67" w:rsidRPr="00731A87" w:rsidRDefault="00323C67" w:rsidP="002D5759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731A87">
              <w:rPr>
                <w:sz w:val="22"/>
                <w:szCs w:val="22"/>
                <w:lang w:val="sr-Latn-RS" w:eastAsia="sr-Latn-CS"/>
              </w:rPr>
              <w:t xml:space="preserve">- протокомора – 1 ком. у Служби за пријем и збрињавање ургентних стања Опште болнице „Свети Лука“ Смедерево </w:t>
            </w:r>
          </w:p>
          <w:p w:rsidR="00323C67" w:rsidRPr="00731A87" w:rsidRDefault="00323C67" w:rsidP="002D5759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731A87">
              <w:rPr>
                <w:sz w:val="22"/>
                <w:szCs w:val="22"/>
                <w:lang w:val="sr-Latn-RS" w:eastAsia="sr-Latn-CS"/>
              </w:rPr>
              <w:t xml:space="preserve">- протокомора – 1 ком у Служби за ортопедију са трауматологијом Опште болнице „Свети Лука“ Смедерево </w:t>
            </w:r>
          </w:p>
          <w:p w:rsidR="00323C67" w:rsidRPr="00731A87" w:rsidRDefault="00323C67" w:rsidP="002D5759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731A87">
              <w:rPr>
                <w:sz w:val="22"/>
                <w:szCs w:val="22"/>
                <w:lang w:val="sr-Latn-RS" w:eastAsia="sr-Latn-CS"/>
              </w:rPr>
              <w:t xml:space="preserve">- регулатора за централни довод О2 – 1 ком у Служби за пнеумофтизиологију Опште болнице „Свети Лука“ Смедерево </w:t>
            </w:r>
          </w:p>
          <w:p w:rsidR="00323C67" w:rsidRPr="00731A87" w:rsidRDefault="00323C67" w:rsidP="002D5759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731A87">
              <w:rPr>
                <w:sz w:val="22"/>
                <w:szCs w:val="22"/>
                <w:lang w:val="sr-Latn-RS" w:eastAsia="sr-Latn-CS"/>
              </w:rPr>
              <w:t xml:space="preserve">- протокомера – 1 ком. у Служби за неурологију Опште болнице „Свети Лука“ Смедерево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C67" w:rsidRPr="00731A87" w:rsidRDefault="00323C67" w:rsidP="002D5759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66.000,00</w:t>
            </w:r>
          </w:p>
        </w:tc>
      </w:tr>
    </w:tbl>
    <w:p w:rsidR="00323C67" w:rsidRDefault="00323C67" w:rsidP="00323C67">
      <w:pPr>
        <w:jc w:val="both"/>
        <w:rPr>
          <w:b/>
          <w:sz w:val="22"/>
          <w:szCs w:val="22"/>
          <w:lang w:val="sr-Cyrl-CS"/>
        </w:rPr>
      </w:pPr>
    </w:p>
    <w:p w:rsidR="00323C67" w:rsidRDefault="00323C67" w:rsidP="00323C67">
      <w:pPr>
        <w:jc w:val="both"/>
        <w:rPr>
          <w:b/>
          <w:sz w:val="22"/>
          <w:szCs w:val="22"/>
          <w:lang w:val="sr-Latn-RS"/>
        </w:rPr>
      </w:pPr>
    </w:p>
    <w:p w:rsidR="00323C67" w:rsidRPr="00A02BCB" w:rsidRDefault="00323C67" w:rsidP="00323C67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323C67" w:rsidRPr="006A5F19" w:rsidTr="002D5759">
        <w:tc>
          <w:tcPr>
            <w:tcW w:w="567" w:type="dxa"/>
            <w:vAlign w:val="center"/>
          </w:tcPr>
          <w:p w:rsidR="00323C67" w:rsidRPr="006A5F19" w:rsidRDefault="00323C67" w:rsidP="002D5759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323C67" w:rsidRPr="006A5F19" w:rsidRDefault="00323C67" w:rsidP="002D5759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323C67" w:rsidRPr="006A5F19" w:rsidRDefault="00323C67" w:rsidP="002D5759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323C67" w:rsidRPr="006A5F19" w:rsidRDefault="00323C67" w:rsidP="002D5759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23C67" w:rsidRPr="006A5F19" w:rsidRDefault="00323C67" w:rsidP="002D575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323C67" w:rsidRPr="006A5F19" w:rsidTr="002D5759">
        <w:trPr>
          <w:trHeight w:val="375"/>
        </w:trPr>
        <w:tc>
          <w:tcPr>
            <w:tcW w:w="567" w:type="dxa"/>
            <w:vMerge w:val="restart"/>
            <w:vAlign w:val="center"/>
          </w:tcPr>
          <w:p w:rsidR="00323C67" w:rsidRPr="008A6A79" w:rsidRDefault="00323C67" w:rsidP="002D5759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323C67" w:rsidRPr="005B3920" w:rsidRDefault="00323C67" w:rsidP="002D5759">
            <w:pPr>
              <w:jc w:val="center"/>
              <w:rPr>
                <w:sz w:val="22"/>
                <w:szCs w:val="22"/>
              </w:rPr>
            </w:pPr>
            <w:r w:rsidRPr="008A6A79">
              <w:rPr>
                <w:sz w:val="22"/>
                <w:szCs w:val="22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Merge w:val="restart"/>
            <w:vAlign w:val="center"/>
          </w:tcPr>
          <w:p w:rsidR="00323C67" w:rsidRDefault="00323C67" w:rsidP="002D5759">
            <w:pPr>
              <w:jc w:val="center"/>
              <w:rPr>
                <w:sz w:val="22"/>
                <w:szCs w:val="22"/>
                <w:lang w:val="sr-Cyrl-RS"/>
              </w:rPr>
            </w:pPr>
            <w:r w:rsidRPr="008A6A79"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798</w:t>
            </w:r>
            <w:r>
              <w:rPr>
                <w:sz w:val="22"/>
                <w:szCs w:val="22"/>
                <w:lang w:val="sr-Cyrl-R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03</w:t>
            </w:r>
            <w:r w:rsidRPr="008A6A79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Cyrl-RS"/>
              </w:rPr>
              <w:t>0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8A6A79">
              <w:rPr>
                <w:sz w:val="22"/>
                <w:szCs w:val="22"/>
                <w:lang w:val="sr-Cyrl-RS"/>
              </w:rPr>
              <w:t>.202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8A6A79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323C67" w:rsidRPr="008A6A79" w:rsidRDefault="00323C67" w:rsidP="002D5759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323C67" w:rsidRPr="00731A87" w:rsidRDefault="00323C67" w:rsidP="002D5759">
            <w:pPr>
              <w:rPr>
                <w:sz w:val="22"/>
                <w:szCs w:val="22"/>
              </w:rPr>
            </w:pPr>
            <w:r w:rsidRPr="00731A87">
              <w:rPr>
                <w:sz w:val="22"/>
                <w:szCs w:val="22"/>
              </w:rPr>
              <w:t xml:space="preserve">Б) Стерилизатора ST/01/02 у Служби за ортопедију са трауматологијом Опште болнице „Свети Лука“ Смедерево </w:t>
            </w:r>
          </w:p>
        </w:tc>
      </w:tr>
      <w:tr w:rsidR="00323C67" w:rsidRPr="006A5F19" w:rsidTr="002D5759">
        <w:trPr>
          <w:trHeight w:val="376"/>
        </w:trPr>
        <w:tc>
          <w:tcPr>
            <w:tcW w:w="567" w:type="dxa"/>
            <w:vMerge/>
            <w:vAlign w:val="center"/>
          </w:tcPr>
          <w:p w:rsidR="00323C67" w:rsidRDefault="00323C67" w:rsidP="002D5759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323C67" w:rsidRPr="008A6A79" w:rsidRDefault="00323C67" w:rsidP="002D5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23C67" w:rsidRPr="008A6A79" w:rsidRDefault="00323C67" w:rsidP="002D5759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33" w:type="dxa"/>
            <w:vMerge/>
            <w:vAlign w:val="center"/>
          </w:tcPr>
          <w:p w:rsidR="00323C67" w:rsidRDefault="00323C67" w:rsidP="002D5759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3686" w:type="dxa"/>
            <w:shd w:val="clear" w:color="auto" w:fill="auto"/>
          </w:tcPr>
          <w:p w:rsidR="00323C67" w:rsidRPr="00731A87" w:rsidRDefault="00323C67" w:rsidP="002D5759">
            <w:pPr>
              <w:rPr>
                <w:sz w:val="22"/>
                <w:szCs w:val="22"/>
              </w:rPr>
            </w:pPr>
            <w:r w:rsidRPr="00731A87">
              <w:rPr>
                <w:sz w:val="22"/>
                <w:szCs w:val="22"/>
              </w:rPr>
              <w:t xml:space="preserve">В) Стерилизатора 339N на одељењу гинекологије Опште болнице „Свети Лука“ Смедерево </w:t>
            </w:r>
          </w:p>
        </w:tc>
      </w:tr>
      <w:tr w:rsidR="00323C67" w:rsidRPr="006A5F19" w:rsidTr="002D5759">
        <w:trPr>
          <w:trHeight w:val="485"/>
        </w:trPr>
        <w:tc>
          <w:tcPr>
            <w:tcW w:w="567" w:type="dxa"/>
            <w:vMerge/>
            <w:vAlign w:val="center"/>
          </w:tcPr>
          <w:p w:rsidR="00323C67" w:rsidRDefault="00323C67" w:rsidP="002D5759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323C67" w:rsidRPr="008A6A79" w:rsidRDefault="00323C67" w:rsidP="002D5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23C67" w:rsidRPr="008A6A79" w:rsidRDefault="00323C67" w:rsidP="002D5759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33" w:type="dxa"/>
            <w:vMerge/>
            <w:vAlign w:val="center"/>
          </w:tcPr>
          <w:p w:rsidR="00323C67" w:rsidRDefault="00323C67" w:rsidP="002D5759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3686" w:type="dxa"/>
            <w:shd w:val="clear" w:color="auto" w:fill="auto"/>
          </w:tcPr>
          <w:p w:rsidR="00323C67" w:rsidRPr="00731A87" w:rsidRDefault="00323C67" w:rsidP="002D5759">
            <w:pPr>
              <w:rPr>
                <w:sz w:val="22"/>
                <w:szCs w:val="22"/>
              </w:rPr>
            </w:pPr>
            <w:r w:rsidRPr="00731A87">
              <w:rPr>
                <w:sz w:val="22"/>
                <w:szCs w:val="22"/>
              </w:rPr>
              <w:t xml:space="preserve">Г) Стерилизатора у превијалишту у Служби за општу хирургију Опште болнице „Свети Лука“ Смедерево </w:t>
            </w:r>
          </w:p>
        </w:tc>
      </w:tr>
      <w:tr w:rsidR="00323C67" w:rsidRPr="006A5F19" w:rsidTr="002D5759">
        <w:trPr>
          <w:trHeight w:val="5194"/>
        </w:trPr>
        <w:tc>
          <w:tcPr>
            <w:tcW w:w="567" w:type="dxa"/>
            <w:vAlign w:val="center"/>
          </w:tcPr>
          <w:p w:rsidR="00323C67" w:rsidRPr="006B1971" w:rsidRDefault="00323C67" w:rsidP="002D5759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lastRenderedPageBreak/>
              <w:t>2.</w:t>
            </w:r>
          </w:p>
        </w:tc>
        <w:tc>
          <w:tcPr>
            <w:tcW w:w="2835" w:type="dxa"/>
            <w:vAlign w:val="center"/>
          </w:tcPr>
          <w:p w:rsidR="00323C67" w:rsidRPr="005B3920" w:rsidRDefault="00323C67" w:rsidP="002D5759">
            <w:pPr>
              <w:jc w:val="center"/>
              <w:rPr>
                <w:sz w:val="22"/>
                <w:szCs w:val="22"/>
              </w:rPr>
            </w:pPr>
            <w:r w:rsidRPr="006B1971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323C67" w:rsidRDefault="00323C67" w:rsidP="002D575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799</w:t>
            </w:r>
            <w:r w:rsidRPr="006B1971">
              <w:rPr>
                <w:sz w:val="22"/>
                <w:szCs w:val="22"/>
                <w:lang w:val="sr-Cyrl-R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03</w:t>
            </w:r>
            <w:r w:rsidRPr="006B1971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Cyrl-RS"/>
              </w:rPr>
              <w:t>0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6B1971">
              <w:rPr>
                <w:sz w:val="22"/>
                <w:szCs w:val="22"/>
                <w:lang w:val="sr-Cyrl-RS"/>
              </w:rPr>
              <w:t>.202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6B1971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Align w:val="center"/>
          </w:tcPr>
          <w:p w:rsidR="00323C67" w:rsidRPr="00170DD6" w:rsidRDefault="00323C67" w:rsidP="002D575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67" w:rsidRPr="00731A87" w:rsidRDefault="00323C67" w:rsidP="002D5759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731A87">
              <w:rPr>
                <w:sz w:val="22"/>
                <w:szCs w:val="22"/>
                <w:lang w:val="sr-Latn-RS" w:eastAsia="sr-Latn-CS"/>
              </w:rPr>
              <w:t>A)</w:t>
            </w:r>
          </w:p>
          <w:p w:rsidR="00323C67" w:rsidRPr="00731A87" w:rsidRDefault="00323C67" w:rsidP="002D5759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731A87">
              <w:rPr>
                <w:sz w:val="22"/>
                <w:szCs w:val="22"/>
                <w:lang w:val="sr-Latn-RS" w:eastAsia="sr-Latn-CS"/>
              </w:rPr>
              <w:t xml:space="preserve">- протокомера за централни довод кисеоника у реанимацији – 1 ком. у Служби за пријем и збрињавање ургентних стања Опште болнице „Свети Лука“ Смедерево </w:t>
            </w:r>
          </w:p>
          <w:p w:rsidR="00323C67" w:rsidRPr="00731A87" w:rsidRDefault="00323C67" w:rsidP="002D5759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731A87">
              <w:rPr>
                <w:sz w:val="22"/>
                <w:szCs w:val="22"/>
                <w:lang w:val="sr-Latn-RS" w:eastAsia="sr-Latn-CS"/>
              </w:rPr>
              <w:t xml:space="preserve">- протокомора – 1 ком. у Служби за пријем и збрињавање ургентних стања Опште болнице „Свети Лука“ Смедерево </w:t>
            </w:r>
          </w:p>
          <w:p w:rsidR="00323C67" w:rsidRPr="00731A87" w:rsidRDefault="00323C67" w:rsidP="002D5759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731A87">
              <w:rPr>
                <w:sz w:val="22"/>
                <w:szCs w:val="22"/>
                <w:lang w:val="sr-Latn-RS" w:eastAsia="sr-Latn-CS"/>
              </w:rPr>
              <w:t xml:space="preserve">- протокомора – 1 ком у Служби за ортопедију са трауматологијом Опште болнице „Свети Лука“ Смедерево </w:t>
            </w:r>
          </w:p>
          <w:p w:rsidR="00323C67" w:rsidRPr="00731A87" w:rsidRDefault="00323C67" w:rsidP="002D5759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731A87">
              <w:rPr>
                <w:sz w:val="22"/>
                <w:szCs w:val="22"/>
                <w:lang w:val="sr-Latn-RS" w:eastAsia="sr-Latn-CS"/>
              </w:rPr>
              <w:t xml:space="preserve">- регулатора за централни довод О2 – 1 ком у Служби за пнеумофтизиологију Опште болнице „Свети Лука“ Смедерево </w:t>
            </w:r>
          </w:p>
          <w:p w:rsidR="00323C67" w:rsidRPr="00B002C5" w:rsidRDefault="00323C67" w:rsidP="002D5759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731A87">
              <w:rPr>
                <w:sz w:val="22"/>
                <w:szCs w:val="22"/>
                <w:lang w:val="sr-Latn-RS" w:eastAsia="sr-Latn-CS"/>
              </w:rPr>
              <w:t xml:space="preserve">- протокомера – 1 ком. у Служби за неурологију Опште болнице „Свети Лука“ Смедерево </w:t>
            </w:r>
          </w:p>
        </w:tc>
      </w:tr>
    </w:tbl>
    <w:p w:rsidR="00323C67" w:rsidRPr="00511295" w:rsidRDefault="00323C67" w:rsidP="00323C67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323C67" w:rsidRDefault="00323C67" w:rsidP="00323C67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323C67" w:rsidRDefault="00323C67" w:rsidP="00323C67">
      <w:pPr>
        <w:ind w:firstLine="426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Нема одбијених понуда</w:t>
      </w:r>
    </w:p>
    <w:p w:rsidR="00323C67" w:rsidRPr="008878E6" w:rsidRDefault="00323C67" w:rsidP="00323C67">
      <w:pPr>
        <w:ind w:firstLine="426"/>
        <w:rPr>
          <w:sz w:val="22"/>
          <w:szCs w:val="22"/>
          <w:lang w:val="sr-Cyrl-CS"/>
        </w:rPr>
      </w:pPr>
    </w:p>
    <w:p w:rsidR="00323C67" w:rsidRDefault="00323C67" w:rsidP="00323C67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323C67" w:rsidRDefault="00323C67" w:rsidP="00323C67">
      <w:pPr>
        <w:ind w:firstLine="426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323C67" w:rsidRDefault="00323C67" w:rsidP="00323C67">
      <w:pPr>
        <w:jc w:val="both"/>
        <w:rPr>
          <w:sz w:val="22"/>
          <w:szCs w:val="22"/>
          <w:lang w:val="sr-Cyrl-RS"/>
        </w:rPr>
      </w:pPr>
    </w:p>
    <w:p w:rsidR="00323C67" w:rsidRPr="005B3920" w:rsidRDefault="00323C67" w:rsidP="00323C67">
      <w:pPr>
        <w:jc w:val="both"/>
        <w:rPr>
          <w:sz w:val="22"/>
          <w:szCs w:val="22"/>
          <w:lang w:val="sr-Cyrl-RS"/>
        </w:rPr>
      </w:pPr>
    </w:p>
    <w:p w:rsidR="00323C67" w:rsidRDefault="00323C67" w:rsidP="00323C67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Начин примене методологије доделе пондера</w:t>
      </w:r>
    </w:p>
    <w:p w:rsidR="00323C67" w:rsidRDefault="00323C67" w:rsidP="00323C67">
      <w:pPr>
        <w:ind w:firstLine="426"/>
        <w:jc w:val="both"/>
        <w:rPr>
          <w:b/>
          <w:bCs/>
          <w:sz w:val="22"/>
          <w:szCs w:val="22"/>
          <w:lang w:val="sr-Cyrl-CS"/>
        </w:rPr>
      </w:pPr>
      <w:r w:rsidRPr="005D114E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5D114E">
        <w:rPr>
          <w:b/>
          <w:bCs/>
          <w:sz w:val="22"/>
          <w:szCs w:val="22"/>
        </w:rPr>
        <w:t>„Најнижа понуђена цена“.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323C67" w:rsidRPr="00522E8D" w:rsidTr="002D5759">
        <w:tc>
          <w:tcPr>
            <w:tcW w:w="680" w:type="dxa"/>
            <w:vAlign w:val="center"/>
          </w:tcPr>
          <w:p w:rsidR="00323C67" w:rsidRPr="00522E8D" w:rsidRDefault="00323C67" w:rsidP="002D575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323C67" w:rsidRPr="00522E8D" w:rsidRDefault="00323C67" w:rsidP="002D5759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323C67" w:rsidRPr="00522E8D" w:rsidRDefault="00323C67" w:rsidP="002D575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323C67" w:rsidRPr="00522E8D" w:rsidRDefault="00323C67" w:rsidP="002D5759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323C67" w:rsidRPr="00522E8D" w:rsidRDefault="00323C67" w:rsidP="002D575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323C67" w:rsidRPr="00522E8D" w:rsidRDefault="00323C67" w:rsidP="002D575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323C67" w:rsidRPr="00522E8D" w:rsidRDefault="00323C67" w:rsidP="002D575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без ПДВ-ом </w:t>
            </w:r>
          </w:p>
        </w:tc>
        <w:tc>
          <w:tcPr>
            <w:tcW w:w="2643" w:type="dxa"/>
          </w:tcPr>
          <w:p w:rsidR="00323C67" w:rsidRPr="00522E8D" w:rsidRDefault="00323C67" w:rsidP="002D575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323C67" w:rsidRPr="00522E8D" w:rsidTr="002D5759">
        <w:tc>
          <w:tcPr>
            <w:tcW w:w="680" w:type="dxa"/>
            <w:vMerge w:val="restart"/>
            <w:vAlign w:val="center"/>
          </w:tcPr>
          <w:p w:rsidR="00323C67" w:rsidRDefault="00323C67" w:rsidP="002D575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968" w:type="dxa"/>
          </w:tcPr>
          <w:p w:rsidR="00323C67" w:rsidRPr="00731A87" w:rsidRDefault="00323C67" w:rsidP="002D5759">
            <w:pPr>
              <w:rPr>
                <w:sz w:val="22"/>
                <w:szCs w:val="22"/>
              </w:rPr>
            </w:pPr>
            <w:r w:rsidRPr="00731A87">
              <w:rPr>
                <w:sz w:val="22"/>
                <w:szCs w:val="22"/>
              </w:rPr>
              <w:t xml:space="preserve">Б) Стерилизатора ST/01/02 у Служби за ортопедију са трауматологијом Опште болнице „Свети Лука“ Смедерево </w:t>
            </w:r>
          </w:p>
        </w:tc>
        <w:tc>
          <w:tcPr>
            <w:tcW w:w="1417" w:type="dxa"/>
            <w:vAlign w:val="center"/>
          </w:tcPr>
          <w:p w:rsidR="00323C67" w:rsidRPr="001566FB" w:rsidRDefault="00323C67" w:rsidP="002D5759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12.000,00</w:t>
            </w:r>
          </w:p>
        </w:tc>
        <w:tc>
          <w:tcPr>
            <w:tcW w:w="2556" w:type="dxa"/>
            <w:vAlign w:val="center"/>
          </w:tcPr>
          <w:p w:rsidR="00323C67" w:rsidRPr="00CD1660" w:rsidRDefault="00323C67" w:rsidP="002D5759">
            <w:pPr>
              <w:rPr>
                <w:b/>
                <w:sz w:val="22"/>
                <w:szCs w:val="22"/>
                <w:lang w:val="sr-Latn-RS"/>
              </w:rPr>
            </w:pPr>
            <w:r w:rsidRPr="006E06DF">
              <w:rPr>
                <w:b/>
                <w:sz w:val="22"/>
                <w:szCs w:val="22"/>
                <w:lang w:val="sr-Latn-RS"/>
              </w:rPr>
              <w:t xml:space="preserve">1. </w:t>
            </w:r>
            <w:r w:rsidRPr="006E06DF">
              <w:rPr>
                <w:b/>
                <w:sz w:val="22"/>
                <w:szCs w:val="22"/>
              </w:rPr>
              <w:t>„Alfa i Omega“ з.р.</w:t>
            </w:r>
            <w:r>
              <w:rPr>
                <w:b/>
                <w:sz w:val="22"/>
                <w:szCs w:val="22"/>
                <w:lang w:val="sr-Latn-RS"/>
              </w:rPr>
              <w:t>-</w:t>
            </w:r>
            <w:r w:rsidRPr="006E06DF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>11</w:t>
            </w:r>
            <w:r w:rsidRPr="00CD1660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Latn-RS"/>
              </w:rPr>
              <w:t>20</w:t>
            </w:r>
            <w:r w:rsidRPr="00CD1660">
              <w:rPr>
                <w:sz w:val="22"/>
                <w:szCs w:val="22"/>
                <w:lang w:val="sr-Latn-RS"/>
              </w:rPr>
              <w:t>0,00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736C81">
              <w:rPr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323C67" w:rsidRPr="00522E8D" w:rsidRDefault="00323C67" w:rsidP="002D5759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23C67" w:rsidRPr="00522E8D" w:rsidTr="002D5759">
        <w:tc>
          <w:tcPr>
            <w:tcW w:w="680" w:type="dxa"/>
            <w:vMerge/>
            <w:vAlign w:val="center"/>
          </w:tcPr>
          <w:p w:rsidR="00323C67" w:rsidRDefault="00323C67" w:rsidP="002D5759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</w:tcPr>
          <w:p w:rsidR="00323C67" w:rsidRPr="00731A87" w:rsidRDefault="00323C67" w:rsidP="002D5759">
            <w:pPr>
              <w:rPr>
                <w:sz w:val="22"/>
                <w:szCs w:val="22"/>
              </w:rPr>
            </w:pPr>
            <w:r w:rsidRPr="00731A87">
              <w:rPr>
                <w:sz w:val="22"/>
                <w:szCs w:val="22"/>
              </w:rPr>
              <w:t xml:space="preserve">В) Стерилизатора 339N на одељењу гинекологије Опште болнице „Свети Лука“ Смедерево </w:t>
            </w:r>
          </w:p>
        </w:tc>
        <w:tc>
          <w:tcPr>
            <w:tcW w:w="1417" w:type="dxa"/>
            <w:vAlign w:val="center"/>
          </w:tcPr>
          <w:p w:rsidR="00323C67" w:rsidRDefault="00323C67" w:rsidP="002D5759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62.000,00</w:t>
            </w:r>
          </w:p>
        </w:tc>
        <w:tc>
          <w:tcPr>
            <w:tcW w:w="2556" w:type="dxa"/>
            <w:vAlign w:val="center"/>
          </w:tcPr>
          <w:p w:rsidR="00323C67" w:rsidRPr="00CD1660" w:rsidRDefault="00323C67" w:rsidP="002D5759">
            <w:pPr>
              <w:rPr>
                <w:b/>
                <w:sz w:val="22"/>
                <w:szCs w:val="22"/>
                <w:lang w:val="sr-Latn-RS"/>
              </w:rPr>
            </w:pPr>
            <w:r w:rsidRPr="006E06DF">
              <w:rPr>
                <w:b/>
                <w:sz w:val="22"/>
                <w:szCs w:val="22"/>
                <w:lang w:val="sr-Latn-RS"/>
              </w:rPr>
              <w:t xml:space="preserve">1. </w:t>
            </w:r>
            <w:r w:rsidRPr="006E06DF">
              <w:rPr>
                <w:b/>
                <w:sz w:val="22"/>
                <w:szCs w:val="22"/>
              </w:rPr>
              <w:t>„Alfa i Omega“ з.р.</w:t>
            </w:r>
            <w:r>
              <w:rPr>
                <w:b/>
                <w:sz w:val="22"/>
                <w:szCs w:val="22"/>
                <w:lang w:val="sr-Latn-RS"/>
              </w:rPr>
              <w:t>-</w:t>
            </w:r>
            <w:r w:rsidRPr="006E06DF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>61</w:t>
            </w:r>
            <w:r w:rsidRPr="00CD1660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Latn-RS"/>
              </w:rPr>
              <w:t>92</w:t>
            </w:r>
            <w:r w:rsidRPr="00CD1660">
              <w:rPr>
                <w:sz w:val="22"/>
                <w:szCs w:val="22"/>
                <w:lang w:val="sr-Latn-RS"/>
              </w:rPr>
              <w:t>0,00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736C81">
              <w:rPr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323C67" w:rsidRPr="00522E8D" w:rsidRDefault="00323C67" w:rsidP="002D5759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23C67" w:rsidRPr="00522E8D" w:rsidTr="002D5759">
        <w:tc>
          <w:tcPr>
            <w:tcW w:w="680" w:type="dxa"/>
            <w:vMerge/>
            <w:vAlign w:val="center"/>
          </w:tcPr>
          <w:p w:rsidR="00323C67" w:rsidRDefault="00323C67" w:rsidP="002D5759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</w:tcPr>
          <w:p w:rsidR="00323C67" w:rsidRPr="00731A87" w:rsidRDefault="00323C67" w:rsidP="002D5759">
            <w:pPr>
              <w:rPr>
                <w:sz w:val="22"/>
                <w:szCs w:val="22"/>
              </w:rPr>
            </w:pPr>
            <w:r w:rsidRPr="00731A87">
              <w:rPr>
                <w:sz w:val="22"/>
                <w:szCs w:val="22"/>
              </w:rPr>
              <w:t xml:space="preserve">Г) Стерилизатора у превијалишту у Служби за општу хирургију Опште болнице „Свети Лука“ Смедерево </w:t>
            </w:r>
          </w:p>
        </w:tc>
        <w:tc>
          <w:tcPr>
            <w:tcW w:w="1417" w:type="dxa"/>
            <w:vAlign w:val="center"/>
          </w:tcPr>
          <w:p w:rsidR="00323C67" w:rsidRDefault="00323C67" w:rsidP="002D5759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30.000,00</w:t>
            </w:r>
          </w:p>
        </w:tc>
        <w:tc>
          <w:tcPr>
            <w:tcW w:w="2556" w:type="dxa"/>
            <w:vAlign w:val="center"/>
          </w:tcPr>
          <w:p w:rsidR="00323C67" w:rsidRPr="00CD1660" w:rsidRDefault="00323C67" w:rsidP="002D5759">
            <w:pPr>
              <w:rPr>
                <w:b/>
                <w:sz w:val="22"/>
                <w:szCs w:val="22"/>
                <w:lang w:val="sr-Latn-RS"/>
              </w:rPr>
            </w:pPr>
            <w:r w:rsidRPr="006E06DF">
              <w:rPr>
                <w:b/>
                <w:sz w:val="22"/>
                <w:szCs w:val="22"/>
                <w:lang w:val="sr-Latn-RS"/>
              </w:rPr>
              <w:t xml:space="preserve">1. </w:t>
            </w:r>
            <w:r w:rsidRPr="006E06DF">
              <w:rPr>
                <w:b/>
                <w:sz w:val="22"/>
                <w:szCs w:val="22"/>
              </w:rPr>
              <w:t>„Alfa i Omega“ з.р.</w:t>
            </w:r>
            <w:r>
              <w:rPr>
                <w:b/>
                <w:sz w:val="22"/>
                <w:szCs w:val="22"/>
                <w:lang w:val="sr-Latn-RS"/>
              </w:rPr>
              <w:t>-</w:t>
            </w:r>
            <w:r w:rsidRPr="006E06DF">
              <w:rPr>
                <w:b/>
                <w:sz w:val="22"/>
                <w:szCs w:val="22"/>
              </w:rPr>
              <w:t xml:space="preserve"> </w:t>
            </w:r>
            <w:r w:rsidRPr="00094CFD">
              <w:rPr>
                <w:sz w:val="22"/>
                <w:szCs w:val="22"/>
                <w:lang w:val="sr-Latn-RS"/>
              </w:rPr>
              <w:t>27</w:t>
            </w:r>
            <w:r w:rsidRPr="00CD1660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Latn-RS"/>
              </w:rPr>
              <w:t>28</w:t>
            </w:r>
            <w:r w:rsidRPr="00CD1660">
              <w:rPr>
                <w:sz w:val="22"/>
                <w:szCs w:val="22"/>
                <w:lang w:val="sr-Latn-RS"/>
              </w:rPr>
              <w:t>0,00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736C81">
              <w:rPr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323C67" w:rsidRPr="00522E8D" w:rsidRDefault="00323C67" w:rsidP="002D5759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323C67" w:rsidRDefault="00323C67">
      <w:r>
        <w:br w:type="page"/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323C67" w:rsidRPr="00522E8D" w:rsidTr="002D5759">
        <w:tc>
          <w:tcPr>
            <w:tcW w:w="680" w:type="dxa"/>
            <w:vAlign w:val="center"/>
          </w:tcPr>
          <w:p w:rsidR="00323C67" w:rsidRPr="000622F8" w:rsidRDefault="00323C67" w:rsidP="002D575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lastRenderedPageBreak/>
              <w:t>11.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67" w:rsidRPr="00731A87" w:rsidRDefault="00323C67" w:rsidP="002D5759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731A87">
              <w:rPr>
                <w:sz w:val="22"/>
                <w:szCs w:val="22"/>
                <w:lang w:val="sr-Latn-RS" w:eastAsia="sr-Latn-CS"/>
              </w:rPr>
              <w:t>A)</w:t>
            </w:r>
          </w:p>
          <w:p w:rsidR="00323C67" w:rsidRPr="00731A87" w:rsidRDefault="00323C67" w:rsidP="002D5759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731A87">
              <w:rPr>
                <w:sz w:val="22"/>
                <w:szCs w:val="22"/>
                <w:lang w:val="sr-Latn-RS" w:eastAsia="sr-Latn-CS"/>
              </w:rPr>
              <w:t xml:space="preserve">- протокомера за централни довод кисеоника у реанимацији – 1 ком. у Служби за пријем и збрињавање ургентних стања Опште болнице „Свети Лука“ Смедерево </w:t>
            </w:r>
          </w:p>
          <w:p w:rsidR="00323C67" w:rsidRPr="00731A87" w:rsidRDefault="00323C67" w:rsidP="002D5759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731A87">
              <w:rPr>
                <w:sz w:val="22"/>
                <w:szCs w:val="22"/>
                <w:lang w:val="sr-Latn-RS" w:eastAsia="sr-Latn-CS"/>
              </w:rPr>
              <w:t xml:space="preserve">- протокомора – 1 ком. у Служби за пријем и збрињавање ургентних стања Опште болнице „Свети Лука“ Смедерево </w:t>
            </w:r>
          </w:p>
          <w:p w:rsidR="00323C67" w:rsidRPr="00731A87" w:rsidRDefault="00323C67" w:rsidP="002D5759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731A87">
              <w:rPr>
                <w:sz w:val="22"/>
                <w:szCs w:val="22"/>
                <w:lang w:val="sr-Latn-RS" w:eastAsia="sr-Latn-CS"/>
              </w:rPr>
              <w:t xml:space="preserve">- протокомора – 1 ком у Служби за ортопедију са трауматологијом Опште болнице „Свети Лука“ Смедерево </w:t>
            </w:r>
          </w:p>
          <w:p w:rsidR="00323C67" w:rsidRPr="00731A87" w:rsidRDefault="00323C67" w:rsidP="002D5759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731A87">
              <w:rPr>
                <w:sz w:val="22"/>
                <w:szCs w:val="22"/>
                <w:lang w:val="sr-Latn-RS" w:eastAsia="sr-Latn-CS"/>
              </w:rPr>
              <w:t xml:space="preserve">- регулатора за централни довод О2 – 1 ком у Служби за пнеумофтизиологију Опште болнице „Свети Лука“ Смедерево </w:t>
            </w:r>
          </w:p>
          <w:p w:rsidR="00323C67" w:rsidRPr="00B002C5" w:rsidRDefault="00323C67" w:rsidP="002D5759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731A87">
              <w:rPr>
                <w:sz w:val="22"/>
                <w:szCs w:val="22"/>
                <w:lang w:val="sr-Latn-RS" w:eastAsia="sr-Latn-CS"/>
              </w:rPr>
              <w:t xml:space="preserve">- протокомера – 1 ком. у Служби за неурологију Опште болнице „Свети Лука“ Смедерево </w:t>
            </w:r>
          </w:p>
        </w:tc>
        <w:tc>
          <w:tcPr>
            <w:tcW w:w="1417" w:type="dxa"/>
            <w:vAlign w:val="center"/>
          </w:tcPr>
          <w:p w:rsidR="00323C67" w:rsidRPr="006E06DF" w:rsidRDefault="00323C67" w:rsidP="002D5759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66.000,00</w:t>
            </w:r>
          </w:p>
        </w:tc>
        <w:tc>
          <w:tcPr>
            <w:tcW w:w="2556" w:type="dxa"/>
            <w:vAlign w:val="center"/>
          </w:tcPr>
          <w:p w:rsidR="00323C67" w:rsidRPr="007F2E22" w:rsidRDefault="00323C67" w:rsidP="002D5759">
            <w:pPr>
              <w:rPr>
                <w:sz w:val="22"/>
                <w:szCs w:val="22"/>
                <w:lang w:val="sr-Cyrl-RS"/>
              </w:rPr>
            </w:pPr>
            <w:r w:rsidRPr="00461420">
              <w:rPr>
                <w:b/>
                <w:sz w:val="22"/>
                <w:szCs w:val="22"/>
                <w:lang w:val="sr-Cyrl-RS"/>
              </w:rPr>
              <w:t>1. „Neostom“ –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B002C5">
              <w:rPr>
                <w:sz w:val="22"/>
                <w:szCs w:val="22"/>
                <w:lang w:val="sr-Latn-RS"/>
              </w:rPr>
              <w:t>6</w:t>
            </w:r>
            <w:r>
              <w:rPr>
                <w:sz w:val="22"/>
                <w:szCs w:val="22"/>
                <w:lang w:val="sr-Latn-RS"/>
              </w:rPr>
              <w:t>4</w:t>
            </w:r>
            <w:r w:rsidRPr="00174DA0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174DA0">
              <w:rPr>
                <w:sz w:val="22"/>
                <w:szCs w:val="22"/>
                <w:lang w:val="sr-Latn-RS"/>
              </w:rPr>
              <w:t>50,00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461420">
              <w:rPr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323C67" w:rsidRPr="00522E8D" w:rsidRDefault="00323C67" w:rsidP="002D5759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323C67" w:rsidRPr="00580B71" w:rsidRDefault="00323C67" w:rsidP="00323C67">
      <w:pPr>
        <w:rPr>
          <w:lang w:val="sr-Cyrl-RS"/>
        </w:rPr>
      </w:pPr>
    </w:p>
    <w:p w:rsidR="00323C67" w:rsidRPr="007F2E22" w:rsidRDefault="00323C67" w:rsidP="00323C67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p w:rsidR="00323C67" w:rsidRDefault="00323C67" w:rsidP="00323C67">
      <w:pPr>
        <w:jc w:val="both"/>
        <w:rPr>
          <w:b/>
          <w:sz w:val="22"/>
          <w:szCs w:val="22"/>
          <w:lang w:val="sr-Cyrl-C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323C67" w:rsidRPr="006A5F19" w:rsidTr="002D5759">
        <w:tc>
          <w:tcPr>
            <w:tcW w:w="567" w:type="dxa"/>
            <w:vAlign w:val="center"/>
          </w:tcPr>
          <w:p w:rsidR="00323C67" w:rsidRPr="006A5F19" w:rsidRDefault="00323C67" w:rsidP="002D5759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323C67" w:rsidRPr="006A5F19" w:rsidRDefault="00323C67" w:rsidP="002D5759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323C67" w:rsidRPr="006A5F19" w:rsidRDefault="00323C67" w:rsidP="002D5759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323C67" w:rsidRPr="006A5F19" w:rsidRDefault="00323C67" w:rsidP="002D5759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23C67" w:rsidRPr="006A5F19" w:rsidRDefault="00323C67" w:rsidP="002D575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323C67" w:rsidRPr="006A5F19" w:rsidTr="002D5759">
        <w:trPr>
          <w:trHeight w:val="375"/>
        </w:trPr>
        <w:tc>
          <w:tcPr>
            <w:tcW w:w="567" w:type="dxa"/>
            <w:vMerge w:val="restart"/>
            <w:vAlign w:val="center"/>
          </w:tcPr>
          <w:p w:rsidR="00323C67" w:rsidRPr="008A6A79" w:rsidRDefault="00323C67" w:rsidP="002D5759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323C67" w:rsidRPr="005B3920" w:rsidRDefault="00323C67" w:rsidP="002D5759">
            <w:pPr>
              <w:jc w:val="center"/>
              <w:rPr>
                <w:sz w:val="22"/>
                <w:szCs w:val="22"/>
              </w:rPr>
            </w:pPr>
            <w:r w:rsidRPr="008A6A79">
              <w:rPr>
                <w:sz w:val="22"/>
                <w:szCs w:val="22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Merge w:val="restart"/>
            <w:vAlign w:val="center"/>
          </w:tcPr>
          <w:p w:rsidR="00323C67" w:rsidRDefault="00323C67" w:rsidP="002D5759">
            <w:pPr>
              <w:jc w:val="center"/>
              <w:rPr>
                <w:sz w:val="22"/>
                <w:szCs w:val="22"/>
                <w:lang w:val="sr-Cyrl-RS"/>
              </w:rPr>
            </w:pPr>
            <w:r w:rsidRPr="008A6A79"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798</w:t>
            </w:r>
            <w:r>
              <w:rPr>
                <w:sz w:val="22"/>
                <w:szCs w:val="22"/>
                <w:lang w:val="sr-Cyrl-R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03</w:t>
            </w:r>
            <w:r w:rsidRPr="008A6A79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Cyrl-RS"/>
              </w:rPr>
              <w:t>0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8A6A79">
              <w:rPr>
                <w:sz w:val="22"/>
                <w:szCs w:val="22"/>
                <w:lang w:val="sr-Cyrl-RS"/>
              </w:rPr>
              <w:t>.202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8A6A79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323C67" w:rsidRPr="008A6A79" w:rsidRDefault="00323C67" w:rsidP="002D5759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323C67" w:rsidRPr="00731A87" w:rsidRDefault="00323C67" w:rsidP="002D5759">
            <w:pPr>
              <w:rPr>
                <w:sz w:val="22"/>
                <w:szCs w:val="22"/>
              </w:rPr>
            </w:pPr>
            <w:r w:rsidRPr="00731A87">
              <w:rPr>
                <w:sz w:val="22"/>
                <w:szCs w:val="22"/>
              </w:rPr>
              <w:t xml:space="preserve">Б) Стерилизатора ST/01/02 у Служби за ортопедију са трауматологијом Опште болнице „Свети Лука“ Смедерево </w:t>
            </w:r>
          </w:p>
        </w:tc>
      </w:tr>
      <w:tr w:rsidR="00323C67" w:rsidRPr="006A5F19" w:rsidTr="002D5759">
        <w:trPr>
          <w:trHeight w:val="376"/>
        </w:trPr>
        <w:tc>
          <w:tcPr>
            <w:tcW w:w="567" w:type="dxa"/>
            <w:vMerge/>
            <w:vAlign w:val="center"/>
          </w:tcPr>
          <w:p w:rsidR="00323C67" w:rsidRDefault="00323C67" w:rsidP="002D5759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323C67" w:rsidRPr="008A6A79" w:rsidRDefault="00323C67" w:rsidP="002D5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23C67" w:rsidRPr="008A6A79" w:rsidRDefault="00323C67" w:rsidP="002D5759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33" w:type="dxa"/>
            <w:vMerge/>
            <w:vAlign w:val="center"/>
          </w:tcPr>
          <w:p w:rsidR="00323C67" w:rsidRDefault="00323C67" w:rsidP="002D5759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3686" w:type="dxa"/>
            <w:shd w:val="clear" w:color="auto" w:fill="auto"/>
          </w:tcPr>
          <w:p w:rsidR="00323C67" w:rsidRPr="00731A87" w:rsidRDefault="00323C67" w:rsidP="002D5759">
            <w:pPr>
              <w:rPr>
                <w:sz w:val="22"/>
                <w:szCs w:val="22"/>
              </w:rPr>
            </w:pPr>
            <w:r w:rsidRPr="00731A87">
              <w:rPr>
                <w:sz w:val="22"/>
                <w:szCs w:val="22"/>
              </w:rPr>
              <w:t xml:space="preserve">В) Стерилизатора 339N на одељењу гинекологије Опште болнице „Свети Лука“ Смедерево </w:t>
            </w:r>
          </w:p>
        </w:tc>
      </w:tr>
      <w:tr w:rsidR="00323C67" w:rsidRPr="006A5F19" w:rsidTr="002D5759">
        <w:trPr>
          <w:trHeight w:val="485"/>
        </w:trPr>
        <w:tc>
          <w:tcPr>
            <w:tcW w:w="567" w:type="dxa"/>
            <w:vMerge/>
            <w:vAlign w:val="center"/>
          </w:tcPr>
          <w:p w:rsidR="00323C67" w:rsidRDefault="00323C67" w:rsidP="002D5759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323C67" w:rsidRPr="008A6A79" w:rsidRDefault="00323C67" w:rsidP="002D5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23C67" w:rsidRPr="008A6A79" w:rsidRDefault="00323C67" w:rsidP="002D5759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33" w:type="dxa"/>
            <w:vMerge/>
            <w:vAlign w:val="center"/>
          </w:tcPr>
          <w:p w:rsidR="00323C67" w:rsidRDefault="00323C67" w:rsidP="002D5759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3686" w:type="dxa"/>
            <w:shd w:val="clear" w:color="auto" w:fill="auto"/>
          </w:tcPr>
          <w:p w:rsidR="00323C67" w:rsidRPr="00731A87" w:rsidRDefault="00323C67" w:rsidP="002D5759">
            <w:pPr>
              <w:rPr>
                <w:sz w:val="22"/>
                <w:szCs w:val="22"/>
              </w:rPr>
            </w:pPr>
            <w:r w:rsidRPr="00731A87">
              <w:rPr>
                <w:sz w:val="22"/>
                <w:szCs w:val="22"/>
              </w:rPr>
              <w:t xml:space="preserve">Г) Стерилизатора у превијалишту у Служби за општу хирургију Опште болнице „Свети Лука“ Смедерево </w:t>
            </w:r>
          </w:p>
        </w:tc>
      </w:tr>
      <w:tr w:rsidR="00323C67" w:rsidRPr="006A5F19" w:rsidTr="002D5759">
        <w:trPr>
          <w:trHeight w:val="5194"/>
        </w:trPr>
        <w:tc>
          <w:tcPr>
            <w:tcW w:w="567" w:type="dxa"/>
            <w:vAlign w:val="center"/>
          </w:tcPr>
          <w:p w:rsidR="00323C67" w:rsidRPr="006B1971" w:rsidRDefault="00323C67" w:rsidP="002D5759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lastRenderedPageBreak/>
              <w:t>2.</w:t>
            </w:r>
          </w:p>
        </w:tc>
        <w:tc>
          <w:tcPr>
            <w:tcW w:w="2835" w:type="dxa"/>
            <w:vAlign w:val="center"/>
          </w:tcPr>
          <w:p w:rsidR="00323C67" w:rsidRPr="005B3920" w:rsidRDefault="00323C67" w:rsidP="002D5759">
            <w:pPr>
              <w:jc w:val="center"/>
              <w:rPr>
                <w:sz w:val="22"/>
                <w:szCs w:val="22"/>
              </w:rPr>
            </w:pPr>
            <w:r w:rsidRPr="006B1971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323C67" w:rsidRDefault="00323C67" w:rsidP="002D575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799</w:t>
            </w:r>
            <w:r w:rsidRPr="006B1971">
              <w:rPr>
                <w:sz w:val="22"/>
                <w:szCs w:val="22"/>
                <w:lang w:val="sr-Cyrl-R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03</w:t>
            </w:r>
            <w:r w:rsidRPr="006B1971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Cyrl-RS"/>
              </w:rPr>
              <w:t>0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6B1971">
              <w:rPr>
                <w:sz w:val="22"/>
                <w:szCs w:val="22"/>
                <w:lang w:val="sr-Cyrl-RS"/>
              </w:rPr>
              <w:t>.202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6B1971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Align w:val="center"/>
          </w:tcPr>
          <w:p w:rsidR="00323C67" w:rsidRPr="00170DD6" w:rsidRDefault="00323C67" w:rsidP="002D575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67" w:rsidRPr="00731A87" w:rsidRDefault="00323C67" w:rsidP="002D5759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731A87">
              <w:rPr>
                <w:sz w:val="22"/>
                <w:szCs w:val="22"/>
                <w:lang w:val="sr-Latn-RS" w:eastAsia="sr-Latn-CS"/>
              </w:rPr>
              <w:t>A)</w:t>
            </w:r>
          </w:p>
          <w:p w:rsidR="00323C67" w:rsidRPr="00731A87" w:rsidRDefault="00323C67" w:rsidP="002D5759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731A87">
              <w:rPr>
                <w:sz w:val="22"/>
                <w:szCs w:val="22"/>
                <w:lang w:val="sr-Latn-RS" w:eastAsia="sr-Latn-CS"/>
              </w:rPr>
              <w:t xml:space="preserve">- протокомера за централни довод кисеоника у реанимацији – 1 ком. у Служби за пријем и збрињавање ургентних стања Опште болнице „Свети Лука“ Смедерево </w:t>
            </w:r>
          </w:p>
          <w:p w:rsidR="00323C67" w:rsidRPr="00731A87" w:rsidRDefault="00323C67" w:rsidP="002D5759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731A87">
              <w:rPr>
                <w:sz w:val="22"/>
                <w:szCs w:val="22"/>
                <w:lang w:val="sr-Latn-RS" w:eastAsia="sr-Latn-CS"/>
              </w:rPr>
              <w:t xml:space="preserve">- протокомора – 1 ком. у Служби за пријем и збрињавање ургентних стања Опште болнице „Свети Лука“ Смедерево </w:t>
            </w:r>
          </w:p>
          <w:p w:rsidR="00323C67" w:rsidRPr="00731A87" w:rsidRDefault="00323C67" w:rsidP="002D5759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731A87">
              <w:rPr>
                <w:sz w:val="22"/>
                <w:szCs w:val="22"/>
                <w:lang w:val="sr-Latn-RS" w:eastAsia="sr-Latn-CS"/>
              </w:rPr>
              <w:t xml:space="preserve">- протокомора – 1 ком у Служби за ортопедију са трауматологијом Опште болнице „Свети Лука“ Смедерево </w:t>
            </w:r>
          </w:p>
          <w:p w:rsidR="00323C67" w:rsidRPr="00731A87" w:rsidRDefault="00323C67" w:rsidP="002D5759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731A87">
              <w:rPr>
                <w:sz w:val="22"/>
                <w:szCs w:val="22"/>
                <w:lang w:val="sr-Latn-RS" w:eastAsia="sr-Latn-CS"/>
              </w:rPr>
              <w:t xml:space="preserve">- регулатора за централни довод О2 – 1 ком у Служби за пнеумофтизиологију Опште болнице „Свети Лука“ Смедерево </w:t>
            </w:r>
          </w:p>
          <w:p w:rsidR="00323C67" w:rsidRPr="00B002C5" w:rsidRDefault="00323C67" w:rsidP="002D5759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731A87">
              <w:rPr>
                <w:sz w:val="22"/>
                <w:szCs w:val="22"/>
                <w:lang w:val="sr-Latn-RS" w:eastAsia="sr-Latn-CS"/>
              </w:rPr>
              <w:t xml:space="preserve">- протокомера – 1 ком. у Служби за неурологију Опште болнице „Свети Лука“ Смедерево </w:t>
            </w:r>
          </w:p>
        </w:tc>
      </w:tr>
    </w:tbl>
    <w:p w:rsidR="00323C67" w:rsidRPr="00AF28BD" w:rsidRDefault="00323C67" w:rsidP="00323C67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323C67" w:rsidRPr="00F814A2" w:rsidRDefault="00323C67" w:rsidP="00323C67">
      <w:pPr>
        <w:jc w:val="both"/>
        <w:rPr>
          <w:b/>
          <w:sz w:val="22"/>
          <w:szCs w:val="22"/>
          <w:lang w:val="sr-Cyrl-CS"/>
        </w:rPr>
      </w:pPr>
      <w:r w:rsidRPr="00F814A2">
        <w:rPr>
          <w:sz w:val="22"/>
          <w:szCs w:val="22"/>
          <w:lang w:val="sr-Cyrl-CS"/>
        </w:rPr>
        <w:t>- Изабрани добављач</w:t>
      </w:r>
      <w:r>
        <w:rPr>
          <w:sz w:val="22"/>
          <w:szCs w:val="22"/>
          <w:lang w:val="sr-Cyrl-CS"/>
        </w:rPr>
        <w:t>и</w:t>
      </w:r>
      <w:r>
        <w:rPr>
          <w:sz w:val="22"/>
          <w:szCs w:val="22"/>
          <w:lang w:val="sr-Cyrl-RS"/>
        </w:rPr>
        <w:t>,</w:t>
      </w:r>
      <w:r w:rsidRPr="00D23E42">
        <w:t xml:space="preserve"> </w:t>
      </w:r>
      <w:r w:rsidRPr="00D23E42">
        <w:rPr>
          <w:sz w:val="22"/>
          <w:szCs w:val="22"/>
          <w:lang w:val="sr-Cyrl-RS"/>
        </w:rPr>
        <w:t>„Neostom“ Београд</w:t>
      </w:r>
      <w:r>
        <w:rPr>
          <w:sz w:val="22"/>
          <w:szCs w:val="22"/>
          <w:lang w:val="sr-Cyrl-RS"/>
        </w:rPr>
        <w:t xml:space="preserve"> и</w:t>
      </w:r>
      <w:r w:rsidRPr="00D23E42">
        <w:t xml:space="preserve"> </w:t>
      </w:r>
      <w:r w:rsidRPr="00AD5ED2">
        <w:rPr>
          <w:sz w:val="22"/>
          <w:szCs w:val="22"/>
        </w:rPr>
        <w:t>„Alfa i Omega“ з.р. Београд</w:t>
      </w:r>
      <w:r>
        <w:rPr>
          <w:sz w:val="22"/>
          <w:szCs w:val="22"/>
          <w:lang w:val="sr-Cyrl-RS"/>
        </w:rPr>
        <w:t>,</w:t>
      </w:r>
      <w:r>
        <w:rPr>
          <w:sz w:val="22"/>
          <w:szCs w:val="22"/>
          <w:lang w:val="sr-Latn-RS"/>
        </w:rPr>
        <w:t xml:space="preserve"> </w:t>
      </w:r>
      <w:r w:rsidRPr="00F814A2">
        <w:rPr>
          <w:sz w:val="22"/>
          <w:szCs w:val="22"/>
          <w:lang w:val="sr-Cyrl-CS"/>
        </w:rPr>
        <w:t>извршава</w:t>
      </w:r>
      <w:r>
        <w:rPr>
          <w:sz w:val="22"/>
          <w:szCs w:val="22"/>
          <w:lang w:val="sr-Cyrl-CS"/>
        </w:rPr>
        <w:t>ју</w:t>
      </w:r>
      <w:r w:rsidRPr="00F814A2">
        <w:rPr>
          <w:sz w:val="22"/>
          <w:szCs w:val="22"/>
          <w:lang w:val="sr-Cyrl-CS"/>
        </w:rPr>
        <w:t xml:space="preserve"> набавку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  <w:lang w:val="sr-Latn-RS"/>
        </w:rPr>
        <w:t>.</w:t>
      </w:r>
      <w:r w:rsidRPr="00F814A2">
        <w:rPr>
          <w:sz w:val="22"/>
          <w:szCs w:val="22"/>
          <w:lang w:val="sr-Cyrl-CS"/>
        </w:rPr>
        <w:t xml:space="preserve"> </w:t>
      </w:r>
    </w:p>
    <w:p w:rsidR="00323C67" w:rsidRDefault="00323C67" w:rsidP="00323C67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bookmarkStart w:id="0" w:name="_GoBack"/>
      <w:bookmarkEnd w:id="0"/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9D2394" w:rsidRDefault="009D2394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9D2394" w:rsidRDefault="009D2394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9D2394" w:rsidRPr="006A17DC" w:rsidRDefault="009D2394" w:rsidP="004E5DA7">
      <w:pPr>
        <w:jc w:val="both"/>
        <w:rPr>
          <w:sz w:val="22"/>
          <w:szCs w:val="22"/>
          <w:lang w:val="sr-Cyrl-CS"/>
        </w:rPr>
      </w:pPr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790448" w:rsidRDefault="00790448" w:rsidP="004E5DA7">
      <w:pPr>
        <w:jc w:val="both"/>
        <w:rPr>
          <w:lang w:val="sr-Cyrl-CS"/>
        </w:rPr>
      </w:pP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4" w:rsidRDefault="009D2394">
      <w:r>
        <w:separator/>
      </w:r>
    </w:p>
  </w:endnote>
  <w:endnote w:type="continuationSeparator" w:id="0">
    <w:p w:rsidR="009D2394" w:rsidRDefault="009D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Default="009D2394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Pr="005112B5" w:rsidRDefault="009D2394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323C67">
      <w:rPr>
        <w:noProof/>
        <w:sz w:val="18"/>
        <w:szCs w:val="18"/>
      </w:rPr>
      <w:t>6</w:t>
    </w:r>
    <w:r w:rsidRPr="005112B5">
      <w:rPr>
        <w:sz w:val="18"/>
        <w:szCs w:val="18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4" w:rsidRDefault="009D2394">
      <w:r>
        <w:separator/>
      </w:r>
    </w:p>
  </w:footnote>
  <w:footnote w:type="continuationSeparator" w:id="0">
    <w:p w:rsidR="009D2394" w:rsidRDefault="009D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5881916"/>
    <w:multiLevelType w:val="hybridMultilevel"/>
    <w:tmpl w:val="80688E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A3A33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608C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810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23C67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39A0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16D0"/>
    <w:rsid w:val="007555D2"/>
    <w:rsid w:val="00773D43"/>
    <w:rsid w:val="00780317"/>
    <w:rsid w:val="00783D2A"/>
    <w:rsid w:val="0078650E"/>
    <w:rsid w:val="00786CCA"/>
    <w:rsid w:val="00790448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56CE4"/>
    <w:rsid w:val="00861B14"/>
    <w:rsid w:val="00861E8B"/>
    <w:rsid w:val="0087068D"/>
    <w:rsid w:val="00871EE4"/>
    <w:rsid w:val="00871F45"/>
    <w:rsid w:val="00881487"/>
    <w:rsid w:val="00882365"/>
    <w:rsid w:val="00892201"/>
    <w:rsid w:val="00893D94"/>
    <w:rsid w:val="008A68F7"/>
    <w:rsid w:val="008A7614"/>
    <w:rsid w:val="008B2199"/>
    <w:rsid w:val="008C393B"/>
    <w:rsid w:val="008E6395"/>
    <w:rsid w:val="008F3065"/>
    <w:rsid w:val="008F479D"/>
    <w:rsid w:val="009122B9"/>
    <w:rsid w:val="0091728B"/>
    <w:rsid w:val="00920DF1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D2394"/>
    <w:rsid w:val="009F161B"/>
    <w:rsid w:val="009F3D2A"/>
    <w:rsid w:val="009F5037"/>
    <w:rsid w:val="009F78ED"/>
    <w:rsid w:val="00A12E26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C7F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696CD"/>
  <w15:docId w15:val="{5C5192B7-F337-402D-A8A3-E7A8EE8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BFEC-1987-4A7D-8C27-C1070382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1832</Words>
  <Characters>10448</Characters>
  <Application>Microsoft Office Word</Application>
  <DocSecurity>0</DocSecurity>
  <Lines>87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40</cp:revision>
  <cp:lastPrinted>2023-03-06T06:46:00Z</cp:lastPrinted>
  <dcterms:created xsi:type="dcterms:W3CDTF">2017-10-13T12:11:00Z</dcterms:created>
  <dcterms:modified xsi:type="dcterms:W3CDTF">2023-03-06T06:48:00Z</dcterms:modified>
</cp:coreProperties>
</file>